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8EF" w:rsidRDefault="00B348EF" w:rsidP="00B348EF">
      <w:pPr>
        <w:keepNext/>
        <w:keepLines/>
        <w:spacing w:before="240" w:after="0" w:line="240" w:lineRule="auto"/>
        <w:jc w:val="center"/>
        <w:outlineLvl w:val="0"/>
        <w:rPr>
          <w:rFonts w:ascii="Arial" w:hAnsi="Arial"/>
          <w:sz w:val="32"/>
          <w:szCs w:val="32"/>
        </w:rPr>
      </w:pPr>
      <w:r w:rsidRPr="001205FC">
        <w:rPr>
          <w:rFonts w:ascii="Calibri" w:eastAsia="MS Gothic" w:hAnsi="Calibri" w:cs="Times New Roman"/>
          <w:b/>
          <w:color w:val="2E74B5"/>
          <w:sz w:val="32"/>
          <w:szCs w:val="32"/>
        </w:rPr>
        <w:t>Бланк выполнения задания 1</w:t>
      </w:r>
    </w:p>
    <w:p w:rsidR="00C01230" w:rsidRDefault="00C01230" w:rsidP="006D1E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Эссе</w:t>
      </w:r>
      <w:r w:rsidR="007F682F">
        <w:rPr>
          <w:rFonts w:ascii="Times New Roman" w:hAnsi="Times New Roman" w:cs="Times New Roman"/>
          <w:sz w:val="28"/>
          <w:szCs w:val="28"/>
        </w:rPr>
        <w:t xml:space="preserve"> по самоанализу выбора будущей профессии.</w:t>
      </w:r>
    </w:p>
    <w:p w:rsidR="00C01230" w:rsidRDefault="00C01230" w:rsidP="006D1E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Текст </w:t>
      </w:r>
    </w:p>
    <w:p w:rsidR="00C01230" w:rsidRDefault="003352E7" w:rsidP="006D1E9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Индивидуальный план</w:t>
      </w:r>
    </w:p>
    <w:tbl>
      <w:tblPr>
        <w:tblStyle w:val="11"/>
        <w:tblW w:w="12157" w:type="dxa"/>
        <w:tblLayout w:type="fixed"/>
        <w:tblLook w:val="01E0" w:firstRow="1" w:lastRow="1" w:firstColumn="1" w:lastColumn="1" w:noHBand="0" w:noVBand="0"/>
      </w:tblPr>
      <w:tblGrid>
        <w:gridCol w:w="601"/>
        <w:gridCol w:w="4469"/>
        <w:gridCol w:w="2835"/>
        <w:gridCol w:w="1842"/>
        <w:gridCol w:w="2410"/>
      </w:tblGrid>
      <w:tr w:rsidR="003352E7" w:rsidRPr="003352E7" w:rsidTr="00F25562">
        <w:tc>
          <w:tcPr>
            <w:tcW w:w="601" w:type="dxa"/>
          </w:tcPr>
          <w:p w:rsidR="003352E7" w:rsidRPr="003352E7" w:rsidRDefault="003352E7" w:rsidP="003352E7">
            <w:pPr>
              <w:jc w:val="center"/>
              <w:rPr>
                <w:b/>
              </w:rPr>
            </w:pPr>
            <w:r w:rsidRPr="003352E7">
              <w:rPr>
                <w:b/>
              </w:rPr>
              <w:t>№</w:t>
            </w:r>
          </w:p>
          <w:p w:rsidR="003352E7" w:rsidRPr="003352E7" w:rsidRDefault="003352E7" w:rsidP="003352E7">
            <w:pPr>
              <w:jc w:val="center"/>
              <w:rPr>
                <w:b/>
              </w:rPr>
            </w:pPr>
            <w:r w:rsidRPr="003352E7">
              <w:rPr>
                <w:b/>
              </w:rPr>
              <w:t>п/п</w:t>
            </w:r>
          </w:p>
        </w:tc>
        <w:tc>
          <w:tcPr>
            <w:tcW w:w="4469" w:type="dxa"/>
          </w:tcPr>
          <w:p w:rsidR="003352E7" w:rsidRPr="003352E7" w:rsidRDefault="003352E7" w:rsidP="003352E7">
            <w:pPr>
              <w:jc w:val="center"/>
              <w:rPr>
                <w:b/>
              </w:rPr>
            </w:pPr>
            <w:r w:rsidRPr="003352E7">
              <w:rPr>
                <w:b/>
              </w:rPr>
              <w:t>Наименование планируемых работ</w:t>
            </w:r>
          </w:p>
        </w:tc>
        <w:tc>
          <w:tcPr>
            <w:tcW w:w="2835" w:type="dxa"/>
          </w:tcPr>
          <w:p w:rsidR="003352E7" w:rsidRPr="003352E7" w:rsidRDefault="003352E7" w:rsidP="003352E7">
            <w:pPr>
              <w:jc w:val="center"/>
              <w:rPr>
                <w:b/>
              </w:rPr>
            </w:pPr>
            <w:r w:rsidRPr="003352E7">
              <w:rPr>
                <w:b/>
              </w:rPr>
              <w:t>Форма отчетности</w:t>
            </w:r>
          </w:p>
        </w:tc>
        <w:tc>
          <w:tcPr>
            <w:tcW w:w="1842" w:type="dxa"/>
          </w:tcPr>
          <w:p w:rsidR="003352E7" w:rsidRPr="003352E7" w:rsidRDefault="003352E7" w:rsidP="003352E7">
            <w:pPr>
              <w:jc w:val="center"/>
              <w:rPr>
                <w:b/>
              </w:rPr>
            </w:pPr>
            <w:r w:rsidRPr="003352E7">
              <w:rPr>
                <w:b/>
              </w:rPr>
              <w:t>Планируемый срок</w:t>
            </w:r>
          </w:p>
        </w:tc>
        <w:tc>
          <w:tcPr>
            <w:tcW w:w="2410" w:type="dxa"/>
          </w:tcPr>
          <w:p w:rsidR="003352E7" w:rsidRPr="003352E7" w:rsidRDefault="003352E7" w:rsidP="003352E7">
            <w:pPr>
              <w:jc w:val="center"/>
              <w:rPr>
                <w:b/>
              </w:rPr>
            </w:pPr>
            <w:r w:rsidRPr="003352E7">
              <w:rPr>
                <w:b/>
              </w:rPr>
              <w:t>Отметки куратора</w:t>
            </w:r>
          </w:p>
        </w:tc>
      </w:tr>
      <w:tr w:rsidR="003352E7" w:rsidRPr="003352E7" w:rsidTr="00F25562">
        <w:tc>
          <w:tcPr>
            <w:tcW w:w="601" w:type="dxa"/>
          </w:tcPr>
          <w:p w:rsidR="003352E7" w:rsidRPr="003352E7" w:rsidRDefault="003352E7" w:rsidP="003352E7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469" w:type="dxa"/>
            <w:vAlign w:val="center"/>
          </w:tcPr>
          <w:p w:rsidR="003352E7" w:rsidRPr="003352E7" w:rsidRDefault="003352E7" w:rsidP="003352E7">
            <w:pPr>
              <w:rPr>
                <w:sz w:val="24"/>
                <w:szCs w:val="24"/>
              </w:rPr>
            </w:pPr>
            <w:r w:rsidRPr="003352E7">
              <w:rPr>
                <w:sz w:val="24"/>
                <w:szCs w:val="24"/>
              </w:rPr>
              <w:t xml:space="preserve">Прохождение </w:t>
            </w:r>
            <w:r w:rsidR="007F682F">
              <w:rPr>
                <w:sz w:val="24"/>
                <w:szCs w:val="24"/>
              </w:rPr>
              <w:t xml:space="preserve">дополнительных </w:t>
            </w:r>
            <w:r w:rsidRPr="003352E7">
              <w:rPr>
                <w:sz w:val="24"/>
                <w:szCs w:val="24"/>
              </w:rPr>
              <w:t>онлайн</w:t>
            </w:r>
            <w:r w:rsidR="0008656D">
              <w:rPr>
                <w:sz w:val="24"/>
                <w:szCs w:val="24"/>
              </w:rPr>
              <w:t>-</w:t>
            </w:r>
            <w:r w:rsidRPr="003352E7">
              <w:rPr>
                <w:sz w:val="24"/>
                <w:szCs w:val="24"/>
              </w:rPr>
              <w:t>курсов</w:t>
            </w:r>
            <w:r w:rsidR="007F682F">
              <w:rPr>
                <w:sz w:val="24"/>
                <w:szCs w:val="24"/>
              </w:rPr>
              <w:t xml:space="preserve"> по изучаемой дисциплине</w:t>
            </w:r>
            <w:r w:rsidRPr="003352E7">
              <w:rPr>
                <w:sz w:val="24"/>
                <w:szCs w:val="24"/>
              </w:rPr>
              <w:t>.</w:t>
            </w:r>
          </w:p>
          <w:p w:rsidR="003352E7" w:rsidRPr="003352E7" w:rsidRDefault="003352E7" w:rsidP="003352E7">
            <w:pPr>
              <w:rPr>
                <w:sz w:val="24"/>
                <w:szCs w:val="24"/>
              </w:rPr>
            </w:pPr>
            <w:r w:rsidRPr="003352E7">
              <w:rPr>
                <w:sz w:val="24"/>
                <w:szCs w:val="24"/>
              </w:rPr>
              <w:t>Например, «Инновационная экономика и технологическое предпринимательство»</w:t>
            </w:r>
          </w:p>
        </w:tc>
        <w:tc>
          <w:tcPr>
            <w:tcW w:w="2835" w:type="dxa"/>
            <w:vAlign w:val="center"/>
          </w:tcPr>
          <w:p w:rsidR="003352E7" w:rsidRPr="003352E7" w:rsidRDefault="003352E7" w:rsidP="003352E7">
            <w:pPr>
              <w:rPr>
                <w:sz w:val="24"/>
                <w:szCs w:val="24"/>
              </w:rPr>
            </w:pPr>
            <w:r w:rsidRPr="003352E7">
              <w:rPr>
                <w:sz w:val="24"/>
                <w:szCs w:val="24"/>
              </w:rPr>
              <w:t>Например, сертификат/удостоверение о повышении квалификации</w:t>
            </w:r>
          </w:p>
        </w:tc>
        <w:tc>
          <w:tcPr>
            <w:tcW w:w="1842" w:type="dxa"/>
            <w:vAlign w:val="center"/>
          </w:tcPr>
          <w:p w:rsidR="003352E7" w:rsidRPr="003352E7" w:rsidRDefault="003352E7" w:rsidP="003352E7">
            <w:pPr>
              <w:jc w:val="center"/>
              <w:rPr>
                <w:sz w:val="24"/>
                <w:szCs w:val="24"/>
              </w:rPr>
            </w:pPr>
            <w:r w:rsidRPr="003352E7">
              <w:rPr>
                <w:sz w:val="24"/>
                <w:szCs w:val="24"/>
              </w:rPr>
              <w:t>Период изучения дисциплины или семестр</w:t>
            </w:r>
          </w:p>
        </w:tc>
        <w:tc>
          <w:tcPr>
            <w:tcW w:w="2410" w:type="dxa"/>
          </w:tcPr>
          <w:p w:rsidR="003352E7" w:rsidRPr="003352E7" w:rsidRDefault="003352E7" w:rsidP="003352E7">
            <w:pPr>
              <w:jc w:val="both"/>
              <w:rPr>
                <w:sz w:val="24"/>
                <w:szCs w:val="24"/>
              </w:rPr>
            </w:pPr>
          </w:p>
        </w:tc>
      </w:tr>
      <w:tr w:rsidR="003352E7" w:rsidRPr="003352E7" w:rsidTr="00F25562">
        <w:tc>
          <w:tcPr>
            <w:tcW w:w="601" w:type="dxa"/>
          </w:tcPr>
          <w:p w:rsidR="003352E7" w:rsidRPr="003352E7" w:rsidRDefault="003352E7" w:rsidP="003352E7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469" w:type="dxa"/>
            <w:vAlign w:val="center"/>
          </w:tcPr>
          <w:p w:rsidR="003352E7" w:rsidRPr="003352E7" w:rsidRDefault="0008656D">
            <w:pPr>
              <w:rPr>
                <w:sz w:val="24"/>
                <w:szCs w:val="24"/>
              </w:rPr>
            </w:pPr>
            <w:r w:rsidRPr="003352E7">
              <w:rPr>
                <w:sz w:val="24"/>
                <w:szCs w:val="24"/>
              </w:rPr>
              <w:t>Прослуш</w:t>
            </w:r>
            <w:r>
              <w:rPr>
                <w:sz w:val="24"/>
                <w:szCs w:val="24"/>
              </w:rPr>
              <w:t>ивание</w:t>
            </w:r>
            <w:r w:rsidRPr="003352E7">
              <w:rPr>
                <w:sz w:val="24"/>
                <w:szCs w:val="24"/>
              </w:rPr>
              <w:t xml:space="preserve"> профессиональны</w:t>
            </w:r>
            <w:r>
              <w:rPr>
                <w:sz w:val="24"/>
                <w:szCs w:val="24"/>
              </w:rPr>
              <w:t>х</w:t>
            </w:r>
            <w:r w:rsidRPr="003352E7">
              <w:rPr>
                <w:sz w:val="24"/>
                <w:szCs w:val="24"/>
              </w:rPr>
              <w:t xml:space="preserve"> </w:t>
            </w:r>
            <w:proofErr w:type="spellStart"/>
            <w:r w:rsidRPr="003352E7">
              <w:rPr>
                <w:sz w:val="24"/>
                <w:szCs w:val="24"/>
              </w:rPr>
              <w:t>вебинар</w:t>
            </w:r>
            <w:r>
              <w:rPr>
                <w:sz w:val="24"/>
                <w:szCs w:val="24"/>
              </w:rPr>
              <w:t>ов</w:t>
            </w:r>
            <w:proofErr w:type="spellEnd"/>
            <w:r w:rsidRPr="003352E7">
              <w:rPr>
                <w:sz w:val="24"/>
                <w:szCs w:val="24"/>
              </w:rPr>
              <w:t xml:space="preserve"> </w:t>
            </w:r>
            <w:r w:rsidR="003352E7" w:rsidRPr="003352E7">
              <w:rPr>
                <w:sz w:val="24"/>
                <w:szCs w:val="24"/>
              </w:rPr>
              <w:t>по направлению или профилю обучения</w:t>
            </w:r>
          </w:p>
        </w:tc>
        <w:tc>
          <w:tcPr>
            <w:tcW w:w="2835" w:type="dxa"/>
            <w:vAlign w:val="center"/>
          </w:tcPr>
          <w:p w:rsidR="003352E7" w:rsidRPr="003352E7" w:rsidRDefault="003352E7">
            <w:pPr>
              <w:rPr>
                <w:sz w:val="24"/>
                <w:szCs w:val="24"/>
              </w:rPr>
            </w:pPr>
            <w:r w:rsidRPr="003352E7">
              <w:rPr>
                <w:sz w:val="24"/>
                <w:szCs w:val="24"/>
              </w:rPr>
              <w:t>Например, эссе или краткий отчет о каждом</w:t>
            </w:r>
            <w:r w:rsidR="0008656D">
              <w:rPr>
                <w:sz w:val="24"/>
                <w:szCs w:val="24"/>
              </w:rPr>
              <w:t xml:space="preserve"> </w:t>
            </w:r>
            <w:r w:rsidRPr="003352E7">
              <w:rPr>
                <w:sz w:val="24"/>
                <w:szCs w:val="24"/>
              </w:rPr>
              <w:t xml:space="preserve">из просмотренных </w:t>
            </w:r>
            <w:proofErr w:type="spellStart"/>
            <w:r w:rsidRPr="003352E7">
              <w:rPr>
                <w:sz w:val="24"/>
                <w:szCs w:val="24"/>
              </w:rPr>
              <w:t>вебинаров</w:t>
            </w:r>
            <w:proofErr w:type="spellEnd"/>
            <w:r w:rsidRPr="003352E7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2" w:type="dxa"/>
            <w:vAlign w:val="center"/>
          </w:tcPr>
          <w:p w:rsidR="003352E7" w:rsidRPr="003352E7" w:rsidRDefault="003352E7" w:rsidP="003352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352E7" w:rsidRPr="003352E7" w:rsidRDefault="003352E7" w:rsidP="003352E7">
            <w:pPr>
              <w:jc w:val="both"/>
              <w:rPr>
                <w:sz w:val="24"/>
                <w:szCs w:val="24"/>
              </w:rPr>
            </w:pPr>
          </w:p>
        </w:tc>
      </w:tr>
      <w:tr w:rsidR="003352E7" w:rsidRPr="003352E7" w:rsidTr="00F25562">
        <w:tc>
          <w:tcPr>
            <w:tcW w:w="601" w:type="dxa"/>
          </w:tcPr>
          <w:p w:rsidR="003352E7" w:rsidRPr="003352E7" w:rsidRDefault="003352E7" w:rsidP="003352E7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469" w:type="dxa"/>
          </w:tcPr>
          <w:p w:rsidR="003352E7" w:rsidRPr="003352E7" w:rsidRDefault="003352E7" w:rsidP="003352E7">
            <w:pPr>
              <w:jc w:val="both"/>
              <w:rPr>
                <w:b/>
                <w:sz w:val="24"/>
                <w:szCs w:val="24"/>
              </w:rPr>
            </w:pPr>
            <w:r w:rsidRPr="003352E7">
              <w:rPr>
                <w:sz w:val="24"/>
                <w:szCs w:val="24"/>
              </w:rPr>
              <w:t xml:space="preserve">Регистрация на площадках студенческих или в доступных профессиональных сообществах (например, </w:t>
            </w:r>
            <w:r w:rsidRPr="003352E7">
              <w:rPr>
                <w:b/>
                <w:sz w:val="24"/>
                <w:szCs w:val="24"/>
                <w:lang w:val="en-US"/>
              </w:rPr>
              <w:t>time</w:t>
            </w:r>
            <w:r w:rsidRPr="003352E7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3352E7">
              <w:rPr>
                <w:b/>
                <w:sz w:val="24"/>
                <w:szCs w:val="24"/>
                <w:lang w:val="en-US"/>
              </w:rPr>
              <w:t>pad</w:t>
            </w:r>
            <w:r w:rsidRPr="003352E7">
              <w:rPr>
                <w:b/>
                <w:sz w:val="24"/>
                <w:szCs w:val="24"/>
              </w:rPr>
              <w:t>,  открытое</w:t>
            </w:r>
            <w:proofErr w:type="gramEnd"/>
            <w:r w:rsidRPr="003352E7">
              <w:rPr>
                <w:b/>
                <w:sz w:val="24"/>
                <w:szCs w:val="24"/>
              </w:rPr>
              <w:t xml:space="preserve"> образование)</w:t>
            </w:r>
          </w:p>
          <w:p w:rsidR="003352E7" w:rsidRPr="003352E7" w:rsidRDefault="003352E7" w:rsidP="003352E7">
            <w:pPr>
              <w:jc w:val="both"/>
              <w:rPr>
                <w:sz w:val="24"/>
                <w:szCs w:val="24"/>
              </w:rPr>
            </w:pPr>
            <w:r w:rsidRPr="003352E7">
              <w:rPr>
                <w:sz w:val="24"/>
                <w:szCs w:val="24"/>
              </w:rPr>
              <w:t xml:space="preserve">Подписка на рассылку важных событий, </w:t>
            </w:r>
            <w:proofErr w:type="spellStart"/>
            <w:r w:rsidRPr="003352E7">
              <w:rPr>
                <w:sz w:val="24"/>
                <w:szCs w:val="24"/>
              </w:rPr>
              <w:t>вебинаров</w:t>
            </w:r>
            <w:proofErr w:type="spellEnd"/>
            <w:r w:rsidRPr="003352E7">
              <w:rPr>
                <w:sz w:val="24"/>
                <w:szCs w:val="24"/>
              </w:rPr>
              <w:t>, мастер-классов</w:t>
            </w:r>
          </w:p>
        </w:tc>
        <w:tc>
          <w:tcPr>
            <w:tcW w:w="2835" w:type="dxa"/>
            <w:vAlign w:val="center"/>
          </w:tcPr>
          <w:p w:rsidR="003352E7" w:rsidRPr="003352E7" w:rsidRDefault="003352E7" w:rsidP="003352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3352E7" w:rsidRPr="003352E7" w:rsidRDefault="003352E7" w:rsidP="003352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352E7" w:rsidRPr="003352E7" w:rsidRDefault="003352E7" w:rsidP="003352E7">
            <w:pPr>
              <w:jc w:val="both"/>
              <w:rPr>
                <w:sz w:val="24"/>
                <w:szCs w:val="24"/>
              </w:rPr>
            </w:pPr>
          </w:p>
        </w:tc>
      </w:tr>
      <w:tr w:rsidR="003352E7" w:rsidRPr="003352E7" w:rsidTr="00F25562">
        <w:tc>
          <w:tcPr>
            <w:tcW w:w="601" w:type="dxa"/>
          </w:tcPr>
          <w:p w:rsidR="003352E7" w:rsidRPr="003352E7" w:rsidRDefault="003352E7" w:rsidP="003352E7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469" w:type="dxa"/>
          </w:tcPr>
          <w:p w:rsidR="003352E7" w:rsidRPr="003352E7" w:rsidRDefault="003352E7" w:rsidP="003352E7">
            <w:pPr>
              <w:rPr>
                <w:sz w:val="24"/>
                <w:szCs w:val="24"/>
              </w:rPr>
            </w:pPr>
            <w:r w:rsidRPr="003352E7">
              <w:rPr>
                <w:sz w:val="24"/>
                <w:szCs w:val="24"/>
              </w:rPr>
              <w:t xml:space="preserve">Подписка на публикации или рассылку важных событий, </w:t>
            </w:r>
            <w:proofErr w:type="spellStart"/>
            <w:r w:rsidRPr="003352E7">
              <w:rPr>
                <w:sz w:val="24"/>
                <w:szCs w:val="24"/>
              </w:rPr>
              <w:t>вебинаров</w:t>
            </w:r>
            <w:proofErr w:type="spellEnd"/>
            <w:r w:rsidRPr="003352E7">
              <w:rPr>
                <w:sz w:val="24"/>
                <w:szCs w:val="24"/>
              </w:rPr>
              <w:t>, мастер-классов по дисциплинам учебного плана</w:t>
            </w:r>
          </w:p>
        </w:tc>
        <w:tc>
          <w:tcPr>
            <w:tcW w:w="2835" w:type="dxa"/>
            <w:vAlign w:val="center"/>
          </w:tcPr>
          <w:p w:rsidR="003352E7" w:rsidRPr="003352E7" w:rsidRDefault="003352E7" w:rsidP="003352E7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3352E7" w:rsidRPr="003352E7" w:rsidRDefault="003352E7" w:rsidP="003352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352E7" w:rsidRPr="003352E7" w:rsidRDefault="003352E7" w:rsidP="003352E7">
            <w:pPr>
              <w:jc w:val="both"/>
              <w:rPr>
                <w:sz w:val="24"/>
                <w:szCs w:val="24"/>
              </w:rPr>
            </w:pPr>
          </w:p>
        </w:tc>
      </w:tr>
      <w:tr w:rsidR="003352E7" w:rsidRPr="003352E7" w:rsidTr="00F25562">
        <w:trPr>
          <w:trHeight w:val="568"/>
        </w:trPr>
        <w:tc>
          <w:tcPr>
            <w:tcW w:w="601" w:type="dxa"/>
          </w:tcPr>
          <w:p w:rsidR="003352E7" w:rsidRPr="003352E7" w:rsidRDefault="003352E7" w:rsidP="003352E7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469" w:type="dxa"/>
          </w:tcPr>
          <w:p w:rsidR="003352E7" w:rsidRPr="003352E7" w:rsidRDefault="003352E7">
            <w:pPr>
              <w:rPr>
                <w:sz w:val="24"/>
                <w:szCs w:val="24"/>
              </w:rPr>
            </w:pPr>
            <w:r w:rsidRPr="003352E7">
              <w:rPr>
                <w:sz w:val="24"/>
                <w:szCs w:val="24"/>
              </w:rPr>
              <w:t>Планомерное наполнение персональных страничек в социальных сетях</w:t>
            </w:r>
            <w:r w:rsidR="0008656D">
              <w:rPr>
                <w:sz w:val="24"/>
                <w:szCs w:val="24"/>
              </w:rPr>
              <w:t xml:space="preserve"> </w:t>
            </w:r>
            <w:r w:rsidRPr="003352E7">
              <w:rPr>
                <w:sz w:val="24"/>
                <w:szCs w:val="24"/>
              </w:rPr>
              <w:t xml:space="preserve">качественным деловым контентом </w:t>
            </w:r>
          </w:p>
        </w:tc>
        <w:tc>
          <w:tcPr>
            <w:tcW w:w="2835" w:type="dxa"/>
            <w:vAlign w:val="center"/>
          </w:tcPr>
          <w:p w:rsidR="003352E7" w:rsidRPr="003352E7" w:rsidRDefault="003352E7" w:rsidP="003352E7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3352E7" w:rsidRPr="003352E7" w:rsidRDefault="003352E7" w:rsidP="003352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352E7" w:rsidRPr="003352E7" w:rsidRDefault="003352E7" w:rsidP="003352E7">
            <w:pPr>
              <w:jc w:val="both"/>
              <w:rPr>
                <w:sz w:val="24"/>
                <w:szCs w:val="24"/>
              </w:rPr>
            </w:pPr>
          </w:p>
        </w:tc>
      </w:tr>
      <w:tr w:rsidR="003352E7" w:rsidRPr="003352E7" w:rsidTr="00F25562">
        <w:trPr>
          <w:trHeight w:val="568"/>
        </w:trPr>
        <w:tc>
          <w:tcPr>
            <w:tcW w:w="601" w:type="dxa"/>
          </w:tcPr>
          <w:p w:rsidR="003352E7" w:rsidRPr="003352E7" w:rsidRDefault="003352E7" w:rsidP="003352E7">
            <w:pPr>
              <w:numPr>
                <w:ilvl w:val="0"/>
                <w:numId w:val="1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4469" w:type="dxa"/>
          </w:tcPr>
          <w:p w:rsidR="003352E7" w:rsidRPr="003352E7" w:rsidRDefault="003352E7" w:rsidP="003352E7">
            <w:pPr>
              <w:rPr>
                <w:sz w:val="24"/>
                <w:szCs w:val="24"/>
              </w:rPr>
            </w:pPr>
            <w:r w:rsidRPr="003352E7">
              <w:rPr>
                <w:sz w:val="24"/>
                <w:szCs w:val="24"/>
              </w:rPr>
              <w:t>Составление своего портфолио (статья, грамоты, сертификаты и т.</w:t>
            </w:r>
            <w:r w:rsidR="0008656D">
              <w:rPr>
                <w:sz w:val="24"/>
                <w:szCs w:val="24"/>
              </w:rPr>
              <w:t xml:space="preserve"> </w:t>
            </w:r>
            <w:r w:rsidRPr="003352E7">
              <w:rPr>
                <w:sz w:val="24"/>
                <w:szCs w:val="24"/>
              </w:rPr>
              <w:t>д.)</w:t>
            </w:r>
          </w:p>
        </w:tc>
        <w:tc>
          <w:tcPr>
            <w:tcW w:w="2835" w:type="dxa"/>
            <w:vAlign w:val="center"/>
          </w:tcPr>
          <w:p w:rsidR="003352E7" w:rsidRPr="003352E7" w:rsidRDefault="003352E7" w:rsidP="003352E7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3352E7" w:rsidRPr="003352E7" w:rsidRDefault="003352E7" w:rsidP="003352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3352E7" w:rsidRPr="003352E7" w:rsidRDefault="003352E7" w:rsidP="003352E7">
            <w:pPr>
              <w:jc w:val="both"/>
              <w:rPr>
                <w:sz w:val="24"/>
                <w:szCs w:val="24"/>
              </w:rPr>
            </w:pPr>
          </w:p>
        </w:tc>
      </w:tr>
    </w:tbl>
    <w:p w:rsidR="00B348EF" w:rsidRDefault="001E7BCB" w:rsidP="00366E2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1E7BCB" w:rsidRDefault="001E7BC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1E7BCB" w:rsidRDefault="001E7BCB" w:rsidP="001E7BCB">
      <w:pPr>
        <w:keepNext/>
        <w:keepLines/>
        <w:spacing w:before="240" w:after="0" w:line="240" w:lineRule="auto"/>
        <w:jc w:val="center"/>
        <w:outlineLvl w:val="0"/>
        <w:rPr>
          <w:rFonts w:ascii="Arial" w:hAnsi="Arial"/>
          <w:sz w:val="32"/>
          <w:szCs w:val="32"/>
        </w:rPr>
      </w:pPr>
      <w:bookmarkStart w:id="0" w:name="_GoBack"/>
      <w:bookmarkEnd w:id="0"/>
      <w:r w:rsidRPr="001205FC">
        <w:rPr>
          <w:rFonts w:ascii="Calibri" w:eastAsia="MS Gothic" w:hAnsi="Calibri" w:cs="Times New Roman"/>
          <w:b/>
          <w:color w:val="2E74B5"/>
          <w:sz w:val="32"/>
          <w:szCs w:val="32"/>
        </w:rPr>
        <w:lastRenderedPageBreak/>
        <w:t xml:space="preserve">Бланк выполнения задания </w:t>
      </w:r>
      <w:r>
        <w:rPr>
          <w:rFonts w:ascii="Calibri" w:eastAsia="MS Gothic" w:hAnsi="Calibri" w:cs="Times New Roman"/>
          <w:b/>
          <w:color w:val="2E74B5"/>
          <w:sz w:val="32"/>
          <w:szCs w:val="32"/>
        </w:rPr>
        <w:t>2</w:t>
      </w:r>
    </w:p>
    <w:p w:rsidR="001E7BCB" w:rsidRDefault="001E7BCB" w:rsidP="001E7BCB">
      <w:pPr>
        <w:pStyle w:val="1"/>
        <w:jc w:val="center"/>
        <w:rPr>
          <w:rFonts w:ascii="Times New Roman" w:hAnsi="Times New Roman" w:cs="Times New Roman"/>
        </w:rPr>
      </w:pPr>
    </w:p>
    <w:p w:rsidR="001E7BCB" w:rsidRDefault="001E7BCB" w:rsidP="001E7BCB">
      <w:pPr>
        <w:pStyle w:val="1"/>
        <w:jc w:val="center"/>
        <w:rPr>
          <w:rFonts w:ascii="Times New Roman" w:hAnsi="Times New Roman" w:cs="Times New Roman"/>
        </w:rPr>
      </w:pPr>
      <w:r w:rsidRPr="00B35522">
        <w:rPr>
          <w:rFonts w:ascii="Times New Roman" w:hAnsi="Times New Roman" w:cs="Times New Roman"/>
        </w:rPr>
        <w:t>Матрица многокритериальной оценки</w:t>
      </w:r>
    </w:p>
    <w:p w:rsidR="001E7BCB" w:rsidRDefault="001E7BCB" w:rsidP="001E7BCB"/>
    <w:p w:rsidR="001E7BCB" w:rsidRPr="00B35522" w:rsidRDefault="001E7BCB" w:rsidP="001E7BCB">
      <w:pPr>
        <w:jc w:val="right"/>
        <w:rPr>
          <w:rFonts w:ascii="Times New Roman" w:hAnsi="Times New Roman" w:cs="Times New Roman"/>
          <w:sz w:val="28"/>
          <w:szCs w:val="28"/>
        </w:rPr>
      </w:pPr>
      <w:r w:rsidRPr="00B35522">
        <w:rPr>
          <w:rFonts w:ascii="Times New Roman" w:hAnsi="Times New Roman" w:cs="Times New Roman"/>
          <w:sz w:val="28"/>
          <w:szCs w:val="28"/>
        </w:rPr>
        <w:t>Таблица 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9"/>
        <w:gridCol w:w="808"/>
        <w:gridCol w:w="1594"/>
        <w:gridCol w:w="1220"/>
        <w:gridCol w:w="3514"/>
      </w:tblGrid>
      <w:tr w:rsidR="001E7BCB" w:rsidRPr="00E639AD" w:rsidTr="00885959">
        <w:tc>
          <w:tcPr>
            <w:tcW w:w="2209" w:type="dxa"/>
            <w:vMerge w:val="restart"/>
          </w:tcPr>
          <w:p w:rsidR="001E7BCB" w:rsidRPr="00E639AD" w:rsidRDefault="001E7BCB" w:rsidP="0088595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639AD">
              <w:rPr>
                <w:rFonts w:ascii="Times New Roman" w:hAnsi="Times New Roman" w:cs="Times New Roman"/>
                <w:sz w:val="32"/>
                <w:szCs w:val="32"/>
              </w:rPr>
              <w:t>Варианты</w:t>
            </w:r>
          </w:p>
        </w:tc>
        <w:tc>
          <w:tcPr>
            <w:tcW w:w="7136" w:type="dxa"/>
            <w:gridSpan w:val="4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639AD">
              <w:rPr>
                <w:rFonts w:ascii="Times New Roman" w:hAnsi="Times New Roman" w:cs="Times New Roman"/>
                <w:sz w:val="32"/>
                <w:szCs w:val="32"/>
              </w:rPr>
              <w:t>Критерии</w:t>
            </w:r>
          </w:p>
        </w:tc>
      </w:tr>
      <w:tr w:rsidR="001E7BCB" w:rsidRPr="00E639AD" w:rsidTr="00885959">
        <w:tc>
          <w:tcPr>
            <w:tcW w:w="2209" w:type="dxa"/>
            <w:vMerge/>
          </w:tcPr>
          <w:p w:rsidR="001E7BCB" w:rsidRPr="00E639AD" w:rsidRDefault="001E7BCB" w:rsidP="0088595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08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?</w:t>
            </w:r>
          </w:p>
        </w:tc>
        <w:tc>
          <w:tcPr>
            <w:tcW w:w="1594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?</w:t>
            </w:r>
          </w:p>
        </w:tc>
        <w:tc>
          <w:tcPr>
            <w:tcW w:w="1220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?</w:t>
            </w:r>
          </w:p>
        </w:tc>
        <w:tc>
          <w:tcPr>
            <w:tcW w:w="3514" w:type="dxa"/>
            <w:vMerge w:val="restart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639AD">
              <w:rPr>
                <w:rFonts w:ascii="Times New Roman" w:hAnsi="Times New Roman" w:cs="Times New Roman"/>
                <w:sz w:val="32"/>
                <w:szCs w:val="32"/>
              </w:rPr>
              <w:t>Итого</w:t>
            </w:r>
          </w:p>
        </w:tc>
      </w:tr>
      <w:tr w:rsidR="001E7BCB" w:rsidRPr="00E639AD" w:rsidTr="00885959">
        <w:tc>
          <w:tcPr>
            <w:tcW w:w="2209" w:type="dxa"/>
            <w:vMerge/>
          </w:tcPr>
          <w:p w:rsidR="001E7BCB" w:rsidRPr="00E639AD" w:rsidRDefault="001E7BCB" w:rsidP="0088595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08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?</w:t>
            </w:r>
          </w:p>
        </w:tc>
        <w:tc>
          <w:tcPr>
            <w:tcW w:w="1594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?</w:t>
            </w:r>
          </w:p>
        </w:tc>
        <w:tc>
          <w:tcPr>
            <w:tcW w:w="1220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?</w:t>
            </w:r>
          </w:p>
        </w:tc>
        <w:tc>
          <w:tcPr>
            <w:tcW w:w="3514" w:type="dxa"/>
            <w:vMerge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E7BCB" w:rsidRPr="00E639AD" w:rsidTr="00885959">
        <w:tc>
          <w:tcPr>
            <w:tcW w:w="2209" w:type="dxa"/>
          </w:tcPr>
          <w:p w:rsidR="001E7BCB" w:rsidRPr="00E639AD" w:rsidRDefault="001E7BCB" w:rsidP="0088595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08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94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0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14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E7BCB" w:rsidRPr="00E639AD" w:rsidTr="00885959">
        <w:tc>
          <w:tcPr>
            <w:tcW w:w="2209" w:type="dxa"/>
          </w:tcPr>
          <w:p w:rsidR="001E7BCB" w:rsidRPr="00E639AD" w:rsidRDefault="001E7BCB" w:rsidP="0088595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08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94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0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14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E7BCB" w:rsidRPr="00E639AD" w:rsidTr="00885959">
        <w:tc>
          <w:tcPr>
            <w:tcW w:w="2209" w:type="dxa"/>
          </w:tcPr>
          <w:p w:rsidR="001E7BCB" w:rsidRPr="00E639AD" w:rsidRDefault="001E7BCB" w:rsidP="0088595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08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94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0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14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1E7BCB" w:rsidRPr="00E639AD" w:rsidTr="00885959">
        <w:tc>
          <w:tcPr>
            <w:tcW w:w="2209" w:type="dxa"/>
          </w:tcPr>
          <w:p w:rsidR="001E7BCB" w:rsidRDefault="001E7BCB" w:rsidP="0088595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808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594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1220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514" w:type="dxa"/>
          </w:tcPr>
          <w:p w:rsidR="001E7BCB" w:rsidRPr="00E639AD" w:rsidRDefault="001E7BCB" w:rsidP="0088595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1E7BCB" w:rsidRDefault="001E7BCB" w:rsidP="00366E2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E7BCB" w:rsidSect="00E10290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AC644F"/>
    <w:multiLevelType w:val="hybridMultilevel"/>
    <w:tmpl w:val="FB127662"/>
    <w:lvl w:ilvl="0" w:tplc="186E9F6C">
      <w:start w:val="1"/>
      <w:numFmt w:val="decimal"/>
      <w:lvlText w:val="%1."/>
      <w:lvlJc w:val="right"/>
      <w:pPr>
        <w:ind w:left="720" w:hanging="360"/>
      </w:pPr>
      <w:rPr>
        <w:rFonts w:hint="default"/>
        <w:spacing w:val="-2"/>
        <w:position w:val="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311"/>
    <w:rsid w:val="00082A13"/>
    <w:rsid w:val="0008656D"/>
    <w:rsid w:val="001E7BCB"/>
    <w:rsid w:val="003352E7"/>
    <w:rsid w:val="00366E2E"/>
    <w:rsid w:val="00457311"/>
    <w:rsid w:val="006D1E99"/>
    <w:rsid w:val="007F682F"/>
    <w:rsid w:val="00847C96"/>
    <w:rsid w:val="009E4ACC"/>
    <w:rsid w:val="00A045FA"/>
    <w:rsid w:val="00B348EF"/>
    <w:rsid w:val="00B35522"/>
    <w:rsid w:val="00BF3FC2"/>
    <w:rsid w:val="00C01230"/>
    <w:rsid w:val="00C91DCF"/>
    <w:rsid w:val="00E10290"/>
    <w:rsid w:val="00EB4C5F"/>
    <w:rsid w:val="00F3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C06B4"/>
  <w15:docId w15:val="{E5BE0BE1-7AA4-49A7-BF4D-685A816A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55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99"/>
    <w:rsid w:val="003352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B355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E10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02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2021-08-02T04:44:00Z</dcterms:created>
  <dcterms:modified xsi:type="dcterms:W3CDTF">2021-08-02T04:49:00Z</dcterms:modified>
</cp:coreProperties>
</file>