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7A4" w:rsidRDefault="00E57DF3" w:rsidP="007607A4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Комплексная к</w:t>
      </w:r>
      <w:r w:rsidR="007607A4">
        <w:rPr>
          <w:rFonts w:ascii="Times New Roman" w:hAnsi="Times New Roman"/>
          <w:b/>
          <w:sz w:val="28"/>
          <w:szCs w:val="28"/>
        </w:rPr>
        <w:t xml:space="preserve">онтрольная работа </w:t>
      </w:r>
    </w:p>
    <w:p w:rsidR="00627006" w:rsidRDefault="007607A4" w:rsidP="00627006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«Вертикальная планировка строительной площадки»</w:t>
      </w:r>
    </w:p>
    <w:p w:rsidR="007607A4" w:rsidRDefault="0081127C" w:rsidP="0081127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7607A4">
        <w:rPr>
          <w:rFonts w:ascii="Times New Roman" w:hAnsi="Times New Roman"/>
          <w:sz w:val="28"/>
          <w:szCs w:val="28"/>
        </w:rPr>
        <w:t xml:space="preserve">Для выполнения контрольной работы </w:t>
      </w:r>
      <w:r w:rsidR="007607A4" w:rsidRPr="00A40134">
        <w:rPr>
          <w:rFonts w:ascii="Times New Roman" w:hAnsi="Times New Roman"/>
          <w:sz w:val="28"/>
          <w:szCs w:val="28"/>
        </w:rPr>
        <w:t xml:space="preserve">необходимо ознакомиться с </w:t>
      </w:r>
      <w:proofErr w:type="gramStart"/>
      <w:r w:rsidR="007607A4">
        <w:rPr>
          <w:rFonts w:ascii="Times New Roman" w:hAnsi="Times New Roman"/>
          <w:sz w:val="28"/>
          <w:szCs w:val="28"/>
        </w:rPr>
        <w:t>т</w:t>
      </w:r>
      <w:r w:rsidR="007607A4" w:rsidRPr="00785483">
        <w:rPr>
          <w:rFonts w:ascii="Times New Roman" w:hAnsi="Times New Roman"/>
          <w:sz w:val="28"/>
          <w:szCs w:val="28"/>
        </w:rPr>
        <w:t>ем</w:t>
      </w:r>
      <w:r w:rsidR="007607A4">
        <w:rPr>
          <w:rFonts w:ascii="Times New Roman" w:hAnsi="Times New Roman"/>
          <w:sz w:val="28"/>
          <w:szCs w:val="28"/>
        </w:rPr>
        <w:t xml:space="preserve">ой </w:t>
      </w:r>
      <w:r w:rsidR="007607A4" w:rsidRPr="00785483">
        <w:rPr>
          <w:rFonts w:ascii="Times New Roman" w:hAnsi="Times New Roman"/>
          <w:sz w:val="28"/>
          <w:szCs w:val="28"/>
        </w:rPr>
        <w:t xml:space="preserve"> </w:t>
      </w:r>
      <w:r w:rsidR="007607A4">
        <w:rPr>
          <w:rFonts w:ascii="Times New Roman" w:hAnsi="Times New Roman"/>
          <w:sz w:val="28"/>
          <w:szCs w:val="28"/>
        </w:rPr>
        <w:t>«</w:t>
      </w:r>
      <w:proofErr w:type="gramEnd"/>
      <w:r w:rsidR="007607A4" w:rsidRPr="008C5FDD">
        <w:rPr>
          <w:rFonts w:ascii="Times New Roman" w:hAnsi="Times New Roman"/>
          <w:sz w:val="28"/>
          <w:szCs w:val="28"/>
        </w:rPr>
        <w:t>Нивелирование поверхностей по квадратам</w:t>
      </w:r>
      <w:r w:rsidR="007607A4">
        <w:rPr>
          <w:rFonts w:ascii="Times New Roman" w:hAnsi="Times New Roman"/>
          <w:sz w:val="28"/>
          <w:szCs w:val="28"/>
        </w:rPr>
        <w:t>».</w:t>
      </w:r>
    </w:p>
    <w:p w:rsidR="0081127C" w:rsidRPr="00BE3B34" w:rsidRDefault="0081127C" w:rsidP="00B970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B34">
        <w:rPr>
          <w:rFonts w:ascii="Times New Roman" w:hAnsi="Times New Roman"/>
          <w:sz w:val="28"/>
          <w:szCs w:val="28"/>
        </w:rPr>
        <w:t>2.</w:t>
      </w:r>
      <w:r w:rsidRPr="00BE3B34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BE3B34">
        <w:rPr>
          <w:rFonts w:ascii="Times New Roman" w:hAnsi="Times New Roman" w:cs="Times New Roman"/>
          <w:sz w:val="28"/>
          <w:szCs w:val="28"/>
          <w:shd w:val="clear" w:color="auto" w:fill="FFFFFF"/>
        </w:rPr>
        <w:t>Номер варианта берется согласно первой букве Вашей фамилии. Задания бра</w:t>
      </w:r>
      <w:r w:rsidR="00E57DF3" w:rsidRPr="00BE3B34">
        <w:rPr>
          <w:rFonts w:ascii="Times New Roman" w:hAnsi="Times New Roman" w:cs="Times New Roman"/>
          <w:sz w:val="28"/>
          <w:szCs w:val="28"/>
          <w:shd w:val="clear" w:color="auto" w:fill="FFFFFF"/>
        </w:rPr>
        <w:t>ть из файла: Варианты контрольной</w:t>
      </w:r>
      <w:r w:rsidRPr="00BE3B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</w:t>
      </w:r>
      <w:r w:rsidR="00E57DF3" w:rsidRPr="00BE3B34">
        <w:rPr>
          <w:rFonts w:ascii="Times New Roman" w:hAnsi="Times New Roman" w:cs="Times New Roman"/>
          <w:sz w:val="28"/>
          <w:szCs w:val="28"/>
          <w:shd w:val="clear" w:color="auto" w:fill="FFFFFF"/>
        </w:rPr>
        <w:t>ы.</w:t>
      </w:r>
    </w:p>
    <w:p w:rsidR="007607A4" w:rsidRPr="00C441B6" w:rsidRDefault="007607A4" w:rsidP="007607A4">
      <w:pPr>
        <w:pStyle w:val="a3"/>
        <w:spacing w:line="360" w:lineRule="auto"/>
        <w:ind w:left="0" w:firstLine="426"/>
        <w:jc w:val="center"/>
        <w:rPr>
          <w:rFonts w:ascii="Times New Roman" w:hAnsi="Times New Roman"/>
          <w:b/>
          <w:sz w:val="28"/>
          <w:szCs w:val="28"/>
        </w:rPr>
      </w:pPr>
      <w:r w:rsidRPr="00C441B6">
        <w:rPr>
          <w:rFonts w:ascii="Times New Roman" w:hAnsi="Times New Roman"/>
          <w:b/>
          <w:sz w:val="28"/>
          <w:szCs w:val="28"/>
        </w:rPr>
        <w:t>Общие рекомендации по выполнению задания</w:t>
      </w:r>
    </w:p>
    <w:p w:rsidR="007607A4" w:rsidRPr="00983503" w:rsidRDefault="007607A4" w:rsidP="007607A4">
      <w:pPr>
        <w:pStyle w:val="a3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441B6">
        <w:rPr>
          <w:rFonts w:ascii="Times New Roman" w:hAnsi="Times New Roman"/>
          <w:sz w:val="28"/>
          <w:szCs w:val="28"/>
        </w:rPr>
        <w:t xml:space="preserve">Номер варианта </w:t>
      </w:r>
      <w:r w:rsidR="00627006">
        <w:rPr>
          <w:rFonts w:ascii="Times New Roman" w:hAnsi="Times New Roman"/>
          <w:sz w:val="28"/>
          <w:szCs w:val="28"/>
        </w:rPr>
        <w:t xml:space="preserve">берется </w:t>
      </w:r>
      <w:r>
        <w:rPr>
          <w:rFonts w:ascii="Times New Roman" w:hAnsi="Times New Roman"/>
          <w:sz w:val="28"/>
          <w:szCs w:val="28"/>
        </w:rPr>
        <w:t>согласно первой букве фамилии.</w:t>
      </w:r>
    </w:p>
    <w:tbl>
      <w:tblPr>
        <w:tblW w:w="7938" w:type="dxa"/>
        <w:tblInd w:w="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567"/>
        <w:gridCol w:w="754"/>
        <w:gridCol w:w="651"/>
        <w:gridCol w:w="562"/>
        <w:gridCol w:w="563"/>
        <w:gridCol w:w="562"/>
        <w:gridCol w:w="735"/>
        <w:gridCol w:w="709"/>
        <w:gridCol w:w="850"/>
        <w:gridCol w:w="992"/>
      </w:tblGrid>
      <w:tr w:rsidR="007607A4" w:rsidRPr="00983503" w:rsidTr="007607A4"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буква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А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Б</w:t>
            </w:r>
          </w:p>
        </w:tc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В</w:t>
            </w: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Г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Д</w:t>
            </w:r>
          </w:p>
        </w:tc>
        <w:tc>
          <w:tcPr>
            <w:tcW w:w="12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Е, Ё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Ж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З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И</w:t>
            </w:r>
          </w:p>
        </w:tc>
      </w:tr>
      <w:tr w:rsidR="007607A4" w:rsidRPr="00983503" w:rsidTr="007607A4"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вариант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1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(А-5)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2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(Б-5)</w:t>
            </w:r>
          </w:p>
        </w:tc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3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(В-5)</w:t>
            </w: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4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(Г-5)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5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(Д-5)</w:t>
            </w:r>
          </w:p>
        </w:tc>
        <w:tc>
          <w:tcPr>
            <w:tcW w:w="12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6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(Е-5)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7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(Н-5)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8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М-5)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9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 А-6)</w:t>
            </w:r>
          </w:p>
        </w:tc>
      </w:tr>
      <w:tr w:rsidR="007607A4" w:rsidRPr="00983503" w:rsidTr="007607A4"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буква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К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Л</w:t>
            </w:r>
          </w:p>
        </w:tc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М</w:t>
            </w: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Н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О</w:t>
            </w: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П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Р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С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У,Ф</w:t>
            </w:r>
          </w:p>
        </w:tc>
      </w:tr>
      <w:tr w:rsidR="007607A4" w:rsidRPr="00983503" w:rsidTr="007607A4"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вариант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10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(Б-6)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11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 (В-6)</w:t>
            </w:r>
          </w:p>
        </w:tc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12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 (Г-6)</w:t>
            </w: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13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(Д-6)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14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(Е-6)</w:t>
            </w: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15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(Н-6)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16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(М-6)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17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(А-7)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18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(Б-7)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19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(В-7)</w:t>
            </w:r>
          </w:p>
        </w:tc>
      </w:tr>
      <w:tr w:rsidR="007607A4" w:rsidRPr="00983503" w:rsidTr="007607A4"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буква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Х, Ц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Ч</w:t>
            </w:r>
          </w:p>
        </w:tc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Ш, Щ</w:t>
            </w: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Э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Ю</w:t>
            </w: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Я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0" w:line="240" w:lineRule="auto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0" w:line="240" w:lineRule="auto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0" w:line="240" w:lineRule="auto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 </w:t>
            </w:r>
          </w:p>
        </w:tc>
      </w:tr>
      <w:tr w:rsidR="007607A4" w:rsidRPr="00983503" w:rsidTr="007607A4"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вариант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20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(Г-7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21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(Д-7)</w:t>
            </w:r>
          </w:p>
        </w:tc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22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(Е-7)</w:t>
            </w: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23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(Н-7)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24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(М-7)</w:t>
            </w:r>
          </w:p>
        </w:tc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25</w:t>
            </w:r>
          </w:p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(А-8)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0" w:line="240" w:lineRule="auto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0" w:line="240" w:lineRule="auto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07A4" w:rsidRPr="00983503" w:rsidRDefault="007607A4" w:rsidP="008721DF">
            <w:pPr>
              <w:spacing w:after="0" w:line="240" w:lineRule="auto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3503" w:rsidRPr="00983503" w:rsidRDefault="007607A4" w:rsidP="008721DF">
            <w:pPr>
              <w:spacing w:after="100" w:line="240" w:lineRule="auto"/>
              <w:jc w:val="center"/>
              <w:rPr>
                <w:rFonts w:ascii="Times New Roman" w:hAnsi="Times New Roman" w:cs="Times New Roman"/>
                <w:color w:val="525C66"/>
                <w:sz w:val="24"/>
                <w:szCs w:val="24"/>
              </w:rPr>
            </w:pPr>
            <w:r w:rsidRPr="00983503">
              <w:rPr>
                <w:rFonts w:ascii="Times New Roman" w:hAnsi="Times New Roman" w:cs="Times New Roman"/>
                <w:color w:val="525C66"/>
                <w:sz w:val="24"/>
                <w:szCs w:val="24"/>
              </w:rPr>
              <w:t> </w:t>
            </w:r>
          </w:p>
        </w:tc>
      </w:tr>
    </w:tbl>
    <w:p w:rsidR="007607A4" w:rsidRPr="00C441B6" w:rsidRDefault="007607A4" w:rsidP="007607A4">
      <w:pPr>
        <w:spacing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Задания </w:t>
      </w:r>
      <w:r w:rsidRPr="00C441B6">
        <w:rPr>
          <w:rFonts w:ascii="Times New Roman" w:hAnsi="Times New Roman"/>
          <w:sz w:val="28"/>
          <w:szCs w:val="28"/>
        </w:rPr>
        <w:t>сдаются на проверку в электронном виде.</w:t>
      </w:r>
    </w:p>
    <w:p w:rsidR="00627006" w:rsidRDefault="007607A4" w:rsidP="00627006">
      <w:pPr>
        <w:spacing w:line="36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441B6">
        <w:rPr>
          <w:rFonts w:ascii="Times New Roman" w:hAnsi="Times New Roman"/>
          <w:sz w:val="28"/>
          <w:szCs w:val="28"/>
        </w:rPr>
        <w:t xml:space="preserve">3. Выполненные задания необходимо оформить в соответствии со следующими </w:t>
      </w:r>
      <w:r w:rsidRPr="00C441B6">
        <w:rPr>
          <w:rFonts w:ascii="Times New Roman" w:hAnsi="Times New Roman"/>
          <w:color w:val="000000"/>
          <w:sz w:val="28"/>
          <w:szCs w:val="28"/>
        </w:rPr>
        <w:t>требованиями:</w:t>
      </w:r>
    </w:p>
    <w:p w:rsidR="00627006" w:rsidRDefault="00627006" w:rsidP="00627006">
      <w:pPr>
        <w:pStyle w:val="a3"/>
        <w:numPr>
          <w:ilvl w:val="0"/>
          <w:numId w:val="2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7607A4" w:rsidRPr="00627006">
        <w:rPr>
          <w:rFonts w:ascii="Times New Roman" w:hAnsi="Times New Roman"/>
          <w:sz w:val="28"/>
          <w:szCs w:val="28"/>
        </w:rPr>
        <w:t>авершенная работа должна быть представлена в графическом редакторе</w:t>
      </w:r>
      <w:r>
        <w:rPr>
          <w:rFonts w:ascii="Times New Roman" w:hAnsi="Times New Roman"/>
          <w:sz w:val="28"/>
          <w:szCs w:val="28"/>
        </w:rPr>
        <w:t>;</w:t>
      </w:r>
    </w:p>
    <w:p w:rsidR="007607A4" w:rsidRDefault="00627006" w:rsidP="00627006">
      <w:pPr>
        <w:pStyle w:val="a3"/>
        <w:numPr>
          <w:ilvl w:val="0"/>
          <w:numId w:val="2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607A4" w:rsidRPr="00627006">
        <w:rPr>
          <w:rFonts w:ascii="Times New Roman" w:hAnsi="Times New Roman"/>
          <w:sz w:val="28"/>
          <w:szCs w:val="28"/>
        </w:rPr>
        <w:t>се расчеты рекомендуется производить в соответст</w:t>
      </w:r>
      <w:r>
        <w:rPr>
          <w:rFonts w:ascii="Times New Roman" w:hAnsi="Times New Roman"/>
          <w:sz w:val="28"/>
          <w:szCs w:val="28"/>
        </w:rPr>
        <w:t>вии с методическими указаниями;</w:t>
      </w:r>
    </w:p>
    <w:p w:rsidR="007607A4" w:rsidRPr="00B970E3" w:rsidRDefault="00627006" w:rsidP="00B970E3">
      <w:pPr>
        <w:pStyle w:val="a3"/>
        <w:numPr>
          <w:ilvl w:val="0"/>
          <w:numId w:val="2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7607A4" w:rsidRPr="00627006">
        <w:rPr>
          <w:rFonts w:ascii="Times New Roman" w:hAnsi="Times New Roman"/>
          <w:sz w:val="28"/>
          <w:szCs w:val="28"/>
        </w:rPr>
        <w:t xml:space="preserve">екст работы должен быть набран на компьютере с использованием современного текстового редактора. При использовании текстового редактора </w:t>
      </w:r>
      <w:proofErr w:type="spellStart"/>
      <w:r w:rsidR="007607A4" w:rsidRPr="00627006">
        <w:rPr>
          <w:rFonts w:ascii="Times New Roman" w:hAnsi="Times New Roman"/>
          <w:sz w:val="28"/>
          <w:szCs w:val="28"/>
        </w:rPr>
        <w:t>Microsoft</w:t>
      </w:r>
      <w:proofErr w:type="spellEnd"/>
      <w:r w:rsidR="007607A4" w:rsidRPr="006270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607A4" w:rsidRPr="00627006">
        <w:rPr>
          <w:rFonts w:ascii="Times New Roman" w:hAnsi="Times New Roman"/>
          <w:sz w:val="28"/>
          <w:szCs w:val="28"/>
        </w:rPr>
        <w:t>Word</w:t>
      </w:r>
      <w:proofErr w:type="spellEnd"/>
      <w:r w:rsidR="007607A4" w:rsidRPr="00627006">
        <w:rPr>
          <w:rFonts w:ascii="Times New Roman" w:hAnsi="Times New Roman"/>
          <w:sz w:val="28"/>
          <w:szCs w:val="28"/>
        </w:rPr>
        <w:t xml:space="preserve"> рекомендуется использовать следующие параметры: тип </w:t>
      </w:r>
      <w:r w:rsidR="007607A4" w:rsidRPr="00627006">
        <w:rPr>
          <w:rFonts w:ascii="Times New Roman" w:hAnsi="Times New Roman"/>
          <w:sz w:val="28"/>
          <w:szCs w:val="28"/>
        </w:rPr>
        <w:lastRenderedPageBreak/>
        <w:t>шрифта: «</w:t>
      </w:r>
      <w:proofErr w:type="spellStart"/>
      <w:r w:rsidR="007607A4" w:rsidRPr="00627006">
        <w:rPr>
          <w:rFonts w:ascii="Times New Roman" w:hAnsi="Times New Roman"/>
          <w:sz w:val="28"/>
          <w:szCs w:val="28"/>
        </w:rPr>
        <w:t>Times</w:t>
      </w:r>
      <w:proofErr w:type="spellEnd"/>
      <w:r w:rsidR="007607A4" w:rsidRPr="006270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607A4" w:rsidRPr="00627006">
        <w:rPr>
          <w:rFonts w:ascii="Times New Roman" w:hAnsi="Times New Roman"/>
          <w:sz w:val="28"/>
          <w:szCs w:val="28"/>
        </w:rPr>
        <w:t>New</w:t>
      </w:r>
      <w:proofErr w:type="spellEnd"/>
      <w:r w:rsidR="007607A4" w:rsidRPr="006270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607A4" w:rsidRPr="00627006">
        <w:rPr>
          <w:rFonts w:ascii="Times New Roman" w:hAnsi="Times New Roman"/>
          <w:sz w:val="28"/>
          <w:szCs w:val="28"/>
        </w:rPr>
        <w:t>Roman</w:t>
      </w:r>
      <w:proofErr w:type="spellEnd"/>
      <w:r w:rsidR="007607A4" w:rsidRPr="00627006">
        <w:rPr>
          <w:rFonts w:ascii="Times New Roman" w:hAnsi="Times New Roman"/>
          <w:sz w:val="28"/>
          <w:szCs w:val="28"/>
        </w:rPr>
        <w:t xml:space="preserve">», размер шрифта: 14, междустрочный интервал: полуторный. Все страницы работы </w:t>
      </w:r>
      <w:r>
        <w:rPr>
          <w:rFonts w:ascii="Times New Roman" w:hAnsi="Times New Roman"/>
          <w:sz w:val="28"/>
          <w:szCs w:val="28"/>
        </w:rPr>
        <w:t>должны иметь сквозную нумерацию.</w:t>
      </w:r>
    </w:p>
    <w:p w:rsidR="00C141B0" w:rsidRDefault="00627006" w:rsidP="007607A4">
      <w:pPr>
        <w:spacing w:line="360" w:lineRule="auto"/>
        <w:jc w:val="both"/>
        <w:rPr>
          <w:rStyle w:val="FontStyle124"/>
          <w:sz w:val="28"/>
          <w:szCs w:val="28"/>
        </w:rPr>
      </w:pPr>
      <w:r w:rsidRPr="00627006">
        <w:rPr>
          <w:rFonts w:ascii="Times New Roman" w:hAnsi="Times New Roman"/>
          <w:bCs/>
          <w:sz w:val="28"/>
          <w:szCs w:val="28"/>
        </w:rPr>
        <w:t>4.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607A4" w:rsidRPr="00E512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607A4" w:rsidRPr="00912C75">
        <w:rPr>
          <w:rStyle w:val="FontStyle124"/>
          <w:sz w:val="28"/>
          <w:szCs w:val="28"/>
        </w:rPr>
        <w:t>Исходная информация, необходимая для выполнения контрольной работы</w:t>
      </w:r>
      <w:r w:rsidR="00C141B0">
        <w:rPr>
          <w:rStyle w:val="FontStyle124"/>
          <w:sz w:val="28"/>
          <w:szCs w:val="28"/>
        </w:rPr>
        <w:t>,</w:t>
      </w:r>
      <w:r w:rsidR="007607A4" w:rsidRPr="00912C75">
        <w:rPr>
          <w:rStyle w:val="FontStyle124"/>
          <w:sz w:val="28"/>
          <w:szCs w:val="28"/>
        </w:rPr>
        <w:t xml:space="preserve"> б</w:t>
      </w:r>
      <w:bookmarkStart w:id="0" w:name="_GoBack"/>
      <w:bookmarkEnd w:id="0"/>
      <w:r w:rsidR="007607A4" w:rsidRPr="00912C75">
        <w:rPr>
          <w:rStyle w:val="FontStyle124"/>
          <w:sz w:val="28"/>
          <w:szCs w:val="28"/>
        </w:rPr>
        <w:t>ерется из</w:t>
      </w:r>
      <w:r w:rsidR="00C141B0">
        <w:rPr>
          <w:rStyle w:val="FontStyle124"/>
          <w:sz w:val="28"/>
          <w:szCs w:val="28"/>
        </w:rPr>
        <w:t xml:space="preserve"> заданных вариантов.</w:t>
      </w:r>
    </w:p>
    <w:p w:rsidR="007607A4" w:rsidRDefault="00C141B0" w:rsidP="007607A4">
      <w:pPr>
        <w:spacing w:line="360" w:lineRule="auto"/>
        <w:jc w:val="both"/>
        <w:rPr>
          <w:rStyle w:val="FontStyle124"/>
          <w:sz w:val="28"/>
          <w:szCs w:val="28"/>
        </w:rPr>
      </w:pPr>
      <w:r>
        <w:rPr>
          <w:rStyle w:val="FontStyle124"/>
          <w:sz w:val="28"/>
          <w:szCs w:val="28"/>
        </w:rPr>
        <w:t>5. В методическом пособии:</w:t>
      </w:r>
      <w:r w:rsidR="007607A4" w:rsidRPr="00912C75">
        <w:rPr>
          <w:rStyle w:val="FontStyle124"/>
          <w:sz w:val="28"/>
          <w:szCs w:val="28"/>
        </w:rPr>
        <w:t xml:space="preserve"> </w:t>
      </w:r>
      <w:r w:rsidR="007607A4">
        <w:rPr>
          <w:rStyle w:val="FontStyle124"/>
          <w:sz w:val="28"/>
          <w:szCs w:val="28"/>
        </w:rPr>
        <w:t>«</w:t>
      </w:r>
      <w:r w:rsidR="007607A4" w:rsidRPr="008C5FDD">
        <w:rPr>
          <w:rFonts w:ascii="Times New Roman" w:hAnsi="Times New Roman"/>
          <w:sz w:val="28"/>
          <w:szCs w:val="28"/>
        </w:rPr>
        <w:t>Вертикальная п</w:t>
      </w:r>
      <w:r>
        <w:rPr>
          <w:rFonts w:ascii="Times New Roman" w:hAnsi="Times New Roman"/>
          <w:sz w:val="28"/>
          <w:szCs w:val="28"/>
        </w:rPr>
        <w:t>ланировка строительной площадки</w:t>
      </w:r>
      <w:r w:rsidR="007607A4">
        <w:rPr>
          <w:rFonts w:ascii="Times New Roman" w:hAnsi="Times New Roman"/>
          <w:sz w:val="28"/>
          <w:szCs w:val="28"/>
        </w:rPr>
        <w:t>»</w:t>
      </w:r>
      <w:r w:rsidRPr="00C141B0">
        <w:rPr>
          <w:rStyle w:val="FontStyle124"/>
          <w:sz w:val="28"/>
          <w:szCs w:val="28"/>
        </w:rPr>
        <w:t xml:space="preserve"> </w:t>
      </w:r>
      <w:r>
        <w:rPr>
          <w:rStyle w:val="FontStyle124"/>
          <w:sz w:val="28"/>
          <w:szCs w:val="28"/>
        </w:rPr>
        <w:t>рассмотрен пример расчетов горизонтальной и наклонной строительных площадок.</w:t>
      </w:r>
    </w:p>
    <w:p w:rsidR="007607A4" w:rsidRPr="00C141B0" w:rsidRDefault="00C141B0" w:rsidP="00C141B0">
      <w:pPr>
        <w:spacing w:line="360" w:lineRule="auto"/>
        <w:jc w:val="both"/>
        <w:rPr>
          <w:rStyle w:val="FontStyle124"/>
          <w:b/>
          <w:bCs/>
          <w:sz w:val="28"/>
          <w:szCs w:val="28"/>
        </w:rPr>
      </w:pPr>
      <w:r>
        <w:rPr>
          <w:rStyle w:val="FontStyle124"/>
          <w:sz w:val="28"/>
          <w:szCs w:val="28"/>
        </w:rPr>
        <w:t xml:space="preserve">6. </w:t>
      </w:r>
      <w:r w:rsidR="007607A4">
        <w:rPr>
          <w:rStyle w:val="FontStyle124"/>
          <w:sz w:val="28"/>
          <w:szCs w:val="28"/>
        </w:rPr>
        <w:t xml:space="preserve">В контрольной работе должны быть даны ответы по теоретической части дисциплины по вариантам (см. приложение </w:t>
      </w:r>
      <w:r w:rsidR="007607A4" w:rsidRPr="00EC3A78">
        <w:rPr>
          <w:rStyle w:val="FontStyle124"/>
          <w:sz w:val="28"/>
          <w:szCs w:val="28"/>
        </w:rPr>
        <w:t>2</w:t>
      </w:r>
      <w:r w:rsidR="007607A4">
        <w:rPr>
          <w:rStyle w:val="FontStyle124"/>
          <w:sz w:val="28"/>
          <w:szCs w:val="28"/>
        </w:rPr>
        <w:t>).</w:t>
      </w:r>
    </w:p>
    <w:p w:rsidR="007607A4" w:rsidRPr="00C141B0" w:rsidRDefault="007607A4" w:rsidP="007607A4">
      <w:pPr>
        <w:jc w:val="right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Приложение 2</w:t>
      </w:r>
    </w:p>
    <w:p w:rsidR="007607A4" w:rsidRPr="00C141B0" w:rsidRDefault="007607A4" w:rsidP="007607A4">
      <w:pPr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№1</w:t>
      </w:r>
    </w:p>
    <w:p w:rsidR="007607A4" w:rsidRPr="00C141B0" w:rsidRDefault="007607A4" w:rsidP="007607A4">
      <w:pPr>
        <w:pStyle w:val="a3"/>
        <w:numPr>
          <w:ilvl w:val="0"/>
          <w:numId w:val="5"/>
        </w:numPr>
        <w:tabs>
          <w:tab w:val="left" w:pos="709"/>
          <w:tab w:val="left" w:pos="851"/>
        </w:tabs>
        <w:spacing w:after="0" w:line="360" w:lineRule="auto"/>
        <w:ind w:left="709" w:right="119" w:hanging="283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C141B0">
        <w:rPr>
          <w:rFonts w:ascii="Times New Roman" w:hAnsi="Times New Roman"/>
          <w:sz w:val="28"/>
          <w:szCs w:val="28"/>
        </w:rPr>
        <w:t>Что называется</w:t>
      </w:r>
      <w:proofErr w:type="gramEnd"/>
      <w:r w:rsidRPr="00C141B0">
        <w:rPr>
          <w:rFonts w:ascii="Times New Roman" w:hAnsi="Times New Roman"/>
          <w:sz w:val="28"/>
          <w:szCs w:val="28"/>
        </w:rPr>
        <w:t xml:space="preserve"> горизонтом прибора? Как вычисляются отметки через превышение и горизонт прибора?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5"/>
        </w:numPr>
        <w:tabs>
          <w:tab w:val="left" w:pos="709"/>
          <w:tab w:val="left" w:pos="851"/>
        </w:tabs>
        <w:spacing w:after="0" w:line="360" w:lineRule="auto"/>
        <w:ind w:left="709" w:right="119" w:hanging="283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 вычисляется невязка в превышениях замкнутого нивелирного хода и разомкнутого нивелирного хода? Как вычислить допустимые невязки и как распределить поправки?</w:t>
      </w:r>
    </w:p>
    <w:p w:rsidR="007607A4" w:rsidRPr="00C141B0" w:rsidRDefault="007607A4" w:rsidP="007607A4">
      <w:pPr>
        <w:pStyle w:val="a3"/>
        <w:numPr>
          <w:ilvl w:val="0"/>
          <w:numId w:val="5"/>
        </w:numPr>
        <w:tabs>
          <w:tab w:val="left" w:pos="709"/>
          <w:tab w:val="left" w:pos="851"/>
        </w:tabs>
        <w:spacing w:after="0" w:line="360" w:lineRule="auto"/>
        <w:ind w:left="709" w:right="119" w:hanging="283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Чем руководствуются при проведении проектной линии? Как вычисляются проектные и рабочие отметки?</w:t>
      </w:r>
    </w:p>
    <w:p w:rsidR="007607A4" w:rsidRPr="00C141B0" w:rsidRDefault="007607A4" w:rsidP="007607A4">
      <w:pPr>
        <w:spacing w:line="360" w:lineRule="auto"/>
        <w:ind w:right="119"/>
        <w:jc w:val="both"/>
        <w:rPr>
          <w:rFonts w:ascii="Times New Roman" w:hAnsi="Times New Roman" w:cs="Times New Roman"/>
          <w:sz w:val="28"/>
          <w:szCs w:val="28"/>
        </w:rPr>
      </w:pPr>
    </w:p>
    <w:p w:rsidR="007607A4" w:rsidRPr="00C141B0" w:rsidRDefault="007607A4" w:rsidP="007607A4">
      <w:pPr>
        <w:spacing w:line="360" w:lineRule="auto"/>
        <w:ind w:right="11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№2</w:t>
      </w:r>
    </w:p>
    <w:p w:rsidR="007607A4" w:rsidRPr="00C141B0" w:rsidRDefault="007607A4" w:rsidP="007607A4">
      <w:pPr>
        <w:pStyle w:val="a3"/>
        <w:numPr>
          <w:ilvl w:val="0"/>
          <w:numId w:val="6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 каких случаях применяется метод нивелирования поверхности по квадратам? Как строится сеть квадратов?</w:t>
      </w:r>
    </w:p>
    <w:p w:rsidR="007607A4" w:rsidRPr="00C141B0" w:rsidRDefault="007607A4" w:rsidP="007607A4">
      <w:pPr>
        <w:pStyle w:val="a3"/>
        <w:numPr>
          <w:ilvl w:val="0"/>
          <w:numId w:val="6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Какие работы: плановые и высотные выполняются при нивелировании поверхности по квадратам? Какие инструменты применяют?</w:t>
      </w:r>
    </w:p>
    <w:p w:rsidR="007607A4" w:rsidRPr="00C141B0" w:rsidRDefault="007607A4" w:rsidP="007607A4">
      <w:pPr>
        <w:pStyle w:val="a3"/>
        <w:numPr>
          <w:ilvl w:val="0"/>
          <w:numId w:val="6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 вычисляется объем земляных работ при планировке горизонтальной площадки? Ответ дополнить схемой.</w:t>
      </w:r>
    </w:p>
    <w:p w:rsidR="007607A4" w:rsidRPr="00C141B0" w:rsidRDefault="007607A4" w:rsidP="007607A4">
      <w:pPr>
        <w:spacing w:line="360" w:lineRule="auto"/>
        <w:ind w:right="11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607A4" w:rsidRPr="00C141B0" w:rsidRDefault="007607A4" w:rsidP="007607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№3</w:t>
      </w:r>
    </w:p>
    <w:p w:rsidR="007607A4" w:rsidRPr="00C141B0" w:rsidRDefault="007607A4" w:rsidP="007607A4">
      <w:pPr>
        <w:pStyle w:val="a3"/>
        <w:numPr>
          <w:ilvl w:val="0"/>
          <w:numId w:val="7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 чем заключается вычислительно-графическая обработка результатов измерений при нивелировании поверхности по квадратам?</w:t>
      </w:r>
    </w:p>
    <w:p w:rsidR="007607A4" w:rsidRPr="00C141B0" w:rsidRDefault="007607A4" w:rsidP="007607A4">
      <w:pPr>
        <w:pStyle w:val="a3"/>
        <w:numPr>
          <w:ilvl w:val="0"/>
          <w:numId w:val="7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Какие работы: плановые и высотные выполняются при нивелировании поверхности по квадратам? Какие инструменты применяют?</w:t>
      </w:r>
    </w:p>
    <w:p w:rsidR="007607A4" w:rsidRPr="00C141B0" w:rsidRDefault="007607A4" w:rsidP="007607A4">
      <w:pPr>
        <w:pStyle w:val="a3"/>
        <w:numPr>
          <w:ilvl w:val="0"/>
          <w:numId w:val="7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 вычисляется объем земляных работ при планировке горизонтальной площадки? Ответ дополнить схемой.</w:t>
      </w:r>
    </w:p>
    <w:p w:rsidR="007607A4" w:rsidRPr="00C141B0" w:rsidRDefault="007607A4" w:rsidP="007607A4">
      <w:pPr>
        <w:spacing w:line="360" w:lineRule="auto"/>
        <w:ind w:right="119"/>
        <w:jc w:val="both"/>
        <w:rPr>
          <w:rFonts w:ascii="Times New Roman" w:hAnsi="Times New Roman" w:cs="Times New Roman"/>
          <w:sz w:val="28"/>
          <w:szCs w:val="28"/>
        </w:rPr>
      </w:pPr>
    </w:p>
    <w:p w:rsidR="007607A4" w:rsidRPr="00C141B0" w:rsidRDefault="007607A4" w:rsidP="007607A4">
      <w:pPr>
        <w:spacing w:line="360" w:lineRule="auto"/>
        <w:ind w:right="119"/>
        <w:jc w:val="both"/>
        <w:rPr>
          <w:rFonts w:ascii="Times New Roman" w:hAnsi="Times New Roman" w:cs="Times New Roman"/>
          <w:sz w:val="28"/>
          <w:szCs w:val="28"/>
        </w:rPr>
      </w:pPr>
    </w:p>
    <w:p w:rsidR="007607A4" w:rsidRPr="00C141B0" w:rsidRDefault="007607A4" w:rsidP="007607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№4</w:t>
      </w:r>
    </w:p>
    <w:p w:rsidR="007607A4" w:rsidRPr="00C141B0" w:rsidRDefault="007607A4" w:rsidP="007607A4">
      <w:pPr>
        <w:pStyle w:val="a3"/>
        <w:numPr>
          <w:ilvl w:val="0"/>
          <w:numId w:val="8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 вычисляются и контролируются рабочие отметки при проектировании горизонтальной площадки? Как определяется положение точки нулевых работ при составлении картограммы земляных работ.</w:t>
      </w:r>
    </w:p>
    <w:p w:rsidR="007607A4" w:rsidRPr="00C141B0" w:rsidRDefault="007607A4" w:rsidP="007607A4">
      <w:pPr>
        <w:pStyle w:val="a3"/>
        <w:numPr>
          <w:ilvl w:val="0"/>
          <w:numId w:val="8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Какая съемка называется тахеометрической? В чем сущность тригонометрического нивелирования?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8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Какие точки круговой кривой называются главными? Как определяются данные для разбивки главных точек кривой?</w:t>
      </w:r>
    </w:p>
    <w:p w:rsidR="007607A4" w:rsidRPr="00C141B0" w:rsidRDefault="007607A4" w:rsidP="007607A4">
      <w:pPr>
        <w:spacing w:line="360" w:lineRule="auto"/>
        <w:ind w:right="119"/>
        <w:jc w:val="both"/>
        <w:rPr>
          <w:rFonts w:ascii="Times New Roman" w:hAnsi="Times New Roman" w:cs="Times New Roman"/>
          <w:sz w:val="28"/>
          <w:szCs w:val="28"/>
        </w:rPr>
      </w:pPr>
    </w:p>
    <w:p w:rsidR="007607A4" w:rsidRPr="00C141B0" w:rsidRDefault="007607A4" w:rsidP="007607A4">
      <w:pPr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№5</w:t>
      </w:r>
    </w:p>
    <w:p w:rsidR="007607A4" w:rsidRPr="00C141B0" w:rsidRDefault="007607A4" w:rsidP="007607A4">
      <w:pPr>
        <w:pStyle w:val="a3"/>
        <w:numPr>
          <w:ilvl w:val="0"/>
          <w:numId w:val="9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По какой формуле вычисляется проектная отметка при проектировании горизонтальной площадки? Описать значение всех элементов.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9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 вычисляются отметки станций и пикетных точек при тахеометрической съемке?</w:t>
      </w:r>
    </w:p>
    <w:p w:rsidR="007607A4" w:rsidRPr="00C141B0" w:rsidRDefault="007607A4" w:rsidP="007607A4">
      <w:pPr>
        <w:pStyle w:val="a3"/>
        <w:numPr>
          <w:ilvl w:val="0"/>
          <w:numId w:val="9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lastRenderedPageBreak/>
        <w:t>Какие точки круговой кривой называются главными? Как определяются данные для разбивки главных точек кривой?</w:t>
      </w:r>
    </w:p>
    <w:p w:rsidR="007607A4" w:rsidRPr="00C141B0" w:rsidRDefault="007607A4" w:rsidP="007607A4">
      <w:pPr>
        <w:spacing w:line="360" w:lineRule="auto"/>
        <w:ind w:right="119"/>
        <w:jc w:val="both"/>
        <w:rPr>
          <w:rFonts w:ascii="Times New Roman" w:hAnsi="Times New Roman" w:cs="Times New Roman"/>
          <w:sz w:val="28"/>
          <w:szCs w:val="28"/>
        </w:rPr>
      </w:pPr>
    </w:p>
    <w:p w:rsidR="007607A4" w:rsidRPr="00C141B0" w:rsidRDefault="007607A4" w:rsidP="007607A4">
      <w:pPr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№6</w:t>
      </w:r>
    </w:p>
    <w:p w:rsidR="007607A4" w:rsidRPr="00C141B0" w:rsidRDefault="007607A4" w:rsidP="007607A4">
      <w:pPr>
        <w:pStyle w:val="a3"/>
        <w:numPr>
          <w:ilvl w:val="0"/>
          <w:numId w:val="10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Какие существуют способы детальной разбивки кривой? Какова сущность детальной разбивки кривой, способом прямоугольных координат?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10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 чем сущность геометрического нивелирования? Какие существуют способы геометрического нивелирования?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10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Чем руководствуются при проведении проектной линии? Как вычисляются проектные и рабочие отметки?</w:t>
      </w:r>
    </w:p>
    <w:p w:rsidR="007607A4" w:rsidRPr="00C141B0" w:rsidRDefault="007607A4" w:rsidP="007607A4">
      <w:pPr>
        <w:spacing w:line="360" w:lineRule="auto"/>
        <w:ind w:right="119"/>
        <w:jc w:val="both"/>
        <w:rPr>
          <w:rFonts w:ascii="Times New Roman" w:hAnsi="Times New Roman" w:cs="Times New Roman"/>
          <w:sz w:val="28"/>
          <w:szCs w:val="28"/>
        </w:rPr>
      </w:pPr>
    </w:p>
    <w:p w:rsidR="007607A4" w:rsidRPr="00C141B0" w:rsidRDefault="007607A4" w:rsidP="007607A4">
      <w:pPr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№7</w:t>
      </w:r>
    </w:p>
    <w:p w:rsidR="007607A4" w:rsidRPr="00C141B0" w:rsidRDefault="007607A4" w:rsidP="007607A4">
      <w:pPr>
        <w:pStyle w:val="a3"/>
        <w:numPr>
          <w:ilvl w:val="0"/>
          <w:numId w:val="11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 вычисляется объем земляных работ при планировке горизонтальной площадки?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11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 чем заключается вычислительно-графическая обработка результатов измерений при нивелировании поверхности по квадратам?</w:t>
      </w:r>
    </w:p>
    <w:p w:rsidR="007607A4" w:rsidRPr="00C141B0" w:rsidRDefault="007607A4" w:rsidP="007607A4">
      <w:pPr>
        <w:pStyle w:val="a3"/>
        <w:numPr>
          <w:ilvl w:val="0"/>
          <w:numId w:val="11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Какие виды съемочного обоснования применяют при тахеометрической съемке?</w:t>
      </w:r>
    </w:p>
    <w:p w:rsidR="007607A4" w:rsidRPr="00C141B0" w:rsidRDefault="007607A4" w:rsidP="007607A4">
      <w:pPr>
        <w:spacing w:line="360" w:lineRule="auto"/>
        <w:ind w:right="1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07A4" w:rsidRPr="00C141B0" w:rsidRDefault="007607A4" w:rsidP="007607A4">
      <w:pPr>
        <w:spacing w:line="360" w:lineRule="auto"/>
        <w:ind w:right="11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№8</w:t>
      </w:r>
    </w:p>
    <w:p w:rsidR="007607A4" w:rsidRPr="00C141B0" w:rsidRDefault="007607A4" w:rsidP="007607A4">
      <w:pPr>
        <w:pStyle w:val="a3"/>
        <w:numPr>
          <w:ilvl w:val="0"/>
          <w:numId w:val="12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 чем сущность геометрического нивелирования? Какие существуют способы геометрического нивелирования?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12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Какие точки круговой кривой называются главными? Как определяются данные для разбивки главных точек кривой?</w:t>
      </w:r>
    </w:p>
    <w:p w:rsidR="007607A4" w:rsidRPr="00C141B0" w:rsidRDefault="007607A4" w:rsidP="007607A4">
      <w:pPr>
        <w:pStyle w:val="a3"/>
        <w:numPr>
          <w:ilvl w:val="0"/>
          <w:numId w:val="12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По какой формуле вычисляется проектная отметка при проектировании горизонтальной площадки? Описать значение всех элементов. Ответ дополнить схемой.</w:t>
      </w:r>
    </w:p>
    <w:p w:rsidR="007607A4" w:rsidRPr="00C141B0" w:rsidRDefault="007607A4" w:rsidP="007607A4">
      <w:pPr>
        <w:spacing w:line="360" w:lineRule="auto"/>
        <w:ind w:right="11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607A4" w:rsidRPr="00C141B0" w:rsidRDefault="007607A4" w:rsidP="007607A4">
      <w:pPr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№9</w:t>
      </w:r>
    </w:p>
    <w:p w:rsidR="007607A4" w:rsidRPr="00C141B0" w:rsidRDefault="007607A4" w:rsidP="007607A4">
      <w:pPr>
        <w:pStyle w:val="a3"/>
        <w:numPr>
          <w:ilvl w:val="0"/>
          <w:numId w:val="13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Какая съемка называется тахеометрической? В чем сущность тригонометрического нивелирования?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13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Какой порядок работы на станции при техническом нивелировании? В чем заключается разбивка пикетажа? Какие точки называются связующими и промежуточными?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13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Какие работы: плановые и высотные выполняются при нивелировании поверхности по квадратам? Какие инструменты применяют?</w:t>
      </w:r>
    </w:p>
    <w:p w:rsidR="007607A4" w:rsidRPr="00C141B0" w:rsidRDefault="007607A4" w:rsidP="007607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607A4" w:rsidRPr="00C141B0" w:rsidRDefault="007607A4" w:rsidP="007607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607A4" w:rsidRPr="00C141B0" w:rsidRDefault="007607A4" w:rsidP="007607A4">
      <w:pPr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№10</w:t>
      </w:r>
    </w:p>
    <w:p w:rsidR="007607A4" w:rsidRPr="00C141B0" w:rsidRDefault="007607A4" w:rsidP="007607A4">
      <w:pPr>
        <w:pStyle w:val="a3"/>
        <w:numPr>
          <w:ilvl w:val="0"/>
          <w:numId w:val="14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 чем заключается вычислительно-графическая обработка результатов измерений при нивелировании поверхности по квадратам?</w:t>
      </w:r>
    </w:p>
    <w:p w:rsidR="007607A4" w:rsidRPr="00C141B0" w:rsidRDefault="007607A4" w:rsidP="007607A4">
      <w:pPr>
        <w:pStyle w:val="a3"/>
        <w:numPr>
          <w:ilvl w:val="0"/>
          <w:numId w:val="14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141B0">
        <w:rPr>
          <w:rFonts w:ascii="Times New Roman" w:hAnsi="Times New Roman"/>
          <w:sz w:val="28"/>
          <w:szCs w:val="28"/>
        </w:rPr>
        <w:t>Что называется</w:t>
      </w:r>
      <w:proofErr w:type="gramEnd"/>
      <w:r w:rsidRPr="00C141B0">
        <w:rPr>
          <w:rFonts w:ascii="Times New Roman" w:hAnsi="Times New Roman"/>
          <w:sz w:val="28"/>
          <w:szCs w:val="28"/>
        </w:rPr>
        <w:t xml:space="preserve"> горизонтом прибора? Как вычисляются отметки через превышение и горизонт прибора?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14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 чем сущность геометрического нивелирования? Какие существуют способы геометрического нивелирования? Ответ дополнить схемой.</w:t>
      </w:r>
    </w:p>
    <w:p w:rsidR="007607A4" w:rsidRPr="00C141B0" w:rsidRDefault="007607A4" w:rsidP="007607A4">
      <w:pPr>
        <w:spacing w:line="360" w:lineRule="auto"/>
        <w:ind w:right="119"/>
        <w:jc w:val="both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07A4" w:rsidRPr="00C141B0" w:rsidRDefault="007607A4" w:rsidP="007607A4">
      <w:pPr>
        <w:spacing w:line="360" w:lineRule="auto"/>
        <w:ind w:right="119"/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№11</w:t>
      </w:r>
    </w:p>
    <w:p w:rsidR="007607A4" w:rsidRPr="00C141B0" w:rsidRDefault="007607A4" w:rsidP="007607A4">
      <w:pPr>
        <w:pStyle w:val="a3"/>
        <w:numPr>
          <w:ilvl w:val="0"/>
          <w:numId w:val="15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 вычисляются отметки станций и пикетных точек при тахеометрической съемке?</w:t>
      </w:r>
    </w:p>
    <w:p w:rsidR="007607A4" w:rsidRPr="00C141B0" w:rsidRDefault="007607A4" w:rsidP="007607A4">
      <w:pPr>
        <w:pStyle w:val="a3"/>
        <w:numPr>
          <w:ilvl w:val="0"/>
          <w:numId w:val="15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По какой формуле вычисляется проектная отметка при проектировании горизонтальной площадки? Описать значение всех элементов.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15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 чем сущность геометрического нивелирования? Какие существуют способы геометрического нивелирования? Ответ дополнить схемой.</w:t>
      </w:r>
    </w:p>
    <w:p w:rsidR="007607A4" w:rsidRPr="00C141B0" w:rsidRDefault="007607A4" w:rsidP="007607A4">
      <w:pPr>
        <w:spacing w:line="360" w:lineRule="auto"/>
        <w:ind w:right="119"/>
        <w:jc w:val="both"/>
        <w:rPr>
          <w:rFonts w:ascii="Times New Roman" w:hAnsi="Times New Roman" w:cs="Times New Roman"/>
          <w:sz w:val="28"/>
          <w:szCs w:val="28"/>
        </w:rPr>
      </w:pPr>
    </w:p>
    <w:p w:rsidR="007607A4" w:rsidRPr="00C141B0" w:rsidRDefault="007607A4" w:rsidP="007607A4">
      <w:pPr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lastRenderedPageBreak/>
        <w:t>Вариант №12</w:t>
      </w:r>
    </w:p>
    <w:p w:rsidR="007607A4" w:rsidRPr="00C141B0" w:rsidRDefault="007607A4" w:rsidP="007607A4">
      <w:pPr>
        <w:pStyle w:val="a3"/>
        <w:numPr>
          <w:ilvl w:val="0"/>
          <w:numId w:val="16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Какая съемка называется тахеометрической? В чем сущность тригонометрического нивелирования?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16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Какие точки круговой кривой называются главными? Как определяются данные для разбивки главных точек кривой?</w:t>
      </w:r>
    </w:p>
    <w:p w:rsidR="007607A4" w:rsidRPr="00C141B0" w:rsidRDefault="007607A4" w:rsidP="007607A4">
      <w:pPr>
        <w:pStyle w:val="a3"/>
        <w:numPr>
          <w:ilvl w:val="0"/>
          <w:numId w:val="16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 каких случаях применяется метод нивелирования поверхности по квадратам? Как строится сеть квадратов?</w:t>
      </w:r>
    </w:p>
    <w:p w:rsidR="007607A4" w:rsidRPr="00C141B0" w:rsidRDefault="007607A4" w:rsidP="007607A4">
      <w:pPr>
        <w:spacing w:line="360" w:lineRule="auto"/>
        <w:ind w:right="119"/>
        <w:jc w:val="both"/>
        <w:rPr>
          <w:rFonts w:ascii="Times New Roman" w:hAnsi="Times New Roman" w:cs="Times New Roman"/>
          <w:sz w:val="28"/>
          <w:szCs w:val="28"/>
        </w:rPr>
      </w:pPr>
    </w:p>
    <w:p w:rsidR="007607A4" w:rsidRPr="00C141B0" w:rsidRDefault="007607A4" w:rsidP="007607A4">
      <w:pPr>
        <w:spacing w:line="360" w:lineRule="auto"/>
        <w:ind w:right="119"/>
        <w:jc w:val="both"/>
        <w:rPr>
          <w:rFonts w:ascii="Times New Roman" w:hAnsi="Times New Roman" w:cs="Times New Roman"/>
          <w:sz w:val="28"/>
          <w:szCs w:val="28"/>
        </w:rPr>
      </w:pPr>
    </w:p>
    <w:p w:rsidR="007607A4" w:rsidRPr="00C141B0" w:rsidRDefault="007607A4" w:rsidP="007607A4">
      <w:pPr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№13</w:t>
      </w:r>
    </w:p>
    <w:p w:rsidR="007607A4" w:rsidRPr="00C141B0" w:rsidRDefault="007607A4" w:rsidP="007607A4">
      <w:pPr>
        <w:pStyle w:val="a3"/>
        <w:numPr>
          <w:ilvl w:val="0"/>
          <w:numId w:val="17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 чем заключается вычислительно-графическая обработка результатов измерений при нивелировании поверхности по квадратам?</w:t>
      </w:r>
    </w:p>
    <w:p w:rsidR="007607A4" w:rsidRPr="00C141B0" w:rsidRDefault="007607A4" w:rsidP="007607A4">
      <w:pPr>
        <w:pStyle w:val="a3"/>
        <w:numPr>
          <w:ilvl w:val="0"/>
          <w:numId w:val="17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Чем руководствуются при проведении проектной линии? Как вычисляются проектные и рабочие отметки?</w:t>
      </w:r>
    </w:p>
    <w:p w:rsidR="007607A4" w:rsidRPr="00C141B0" w:rsidRDefault="007607A4" w:rsidP="007607A4">
      <w:pPr>
        <w:pStyle w:val="a3"/>
        <w:numPr>
          <w:ilvl w:val="0"/>
          <w:numId w:val="17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 вычисляется объем земляных работ при планировке горизонтальной площадки? Ответ дополнить схемой.</w:t>
      </w:r>
    </w:p>
    <w:p w:rsidR="007607A4" w:rsidRPr="00C141B0" w:rsidRDefault="007607A4" w:rsidP="007607A4">
      <w:pPr>
        <w:spacing w:line="360" w:lineRule="auto"/>
        <w:ind w:right="119"/>
        <w:jc w:val="both"/>
        <w:rPr>
          <w:rFonts w:ascii="Times New Roman" w:hAnsi="Times New Roman" w:cs="Times New Roman"/>
          <w:sz w:val="28"/>
          <w:szCs w:val="28"/>
        </w:rPr>
      </w:pPr>
    </w:p>
    <w:p w:rsidR="007607A4" w:rsidRPr="00C141B0" w:rsidRDefault="007607A4" w:rsidP="007607A4">
      <w:pPr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№14</w:t>
      </w:r>
    </w:p>
    <w:p w:rsidR="007607A4" w:rsidRPr="00C141B0" w:rsidRDefault="007607A4" w:rsidP="007607A4">
      <w:pPr>
        <w:pStyle w:val="a3"/>
        <w:numPr>
          <w:ilvl w:val="0"/>
          <w:numId w:val="18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 каких случаях применяется метод нивелирования поверхности по квадратам? Как строится сеть квадратов?</w:t>
      </w:r>
    </w:p>
    <w:p w:rsidR="007607A4" w:rsidRPr="00C141B0" w:rsidRDefault="007607A4" w:rsidP="007607A4">
      <w:pPr>
        <w:pStyle w:val="a3"/>
        <w:numPr>
          <w:ilvl w:val="0"/>
          <w:numId w:val="18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141B0">
        <w:rPr>
          <w:rFonts w:ascii="Times New Roman" w:hAnsi="Times New Roman"/>
          <w:sz w:val="28"/>
          <w:szCs w:val="28"/>
        </w:rPr>
        <w:t>Что называется</w:t>
      </w:r>
      <w:proofErr w:type="gramEnd"/>
      <w:r w:rsidRPr="00C141B0">
        <w:rPr>
          <w:rFonts w:ascii="Times New Roman" w:hAnsi="Times New Roman"/>
          <w:sz w:val="28"/>
          <w:szCs w:val="28"/>
        </w:rPr>
        <w:t xml:space="preserve"> горизонтом прибора? Как вычисляются отметки через превышение и горизонт прибора?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18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 вычисляется невязка в превышениях замкнутого нивелирного хода и разомкнутого нивелирного хода? Как вычислить допустимые невязки и как распределить поправки?</w:t>
      </w:r>
    </w:p>
    <w:p w:rsidR="007607A4" w:rsidRPr="00C141B0" w:rsidRDefault="007607A4" w:rsidP="007607A4">
      <w:pPr>
        <w:spacing w:line="360" w:lineRule="auto"/>
        <w:ind w:right="119"/>
        <w:jc w:val="both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07A4" w:rsidRPr="00C141B0" w:rsidRDefault="007607A4" w:rsidP="007607A4">
      <w:pPr>
        <w:spacing w:line="360" w:lineRule="auto"/>
        <w:ind w:right="119"/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№15</w:t>
      </w:r>
    </w:p>
    <w:p w:rsidR="007607A4" w:rsidRPr="00C141B0" w:rsidRDefault="007607A4" w:rsidP="007607A4">
      <w:pPr>
        <w:pStyle w:val="a3"/>
        <w:numPr>
          <w:ilvl w:val="0"/>
          <w:numId w:val="19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lastRenderedPageBreak/>
        <w:t>В каких случаях применяется метод нивелирования поверхности по квадратам? Как строится сеть квадратов?</w:t>
      </w:r>
    </w:p>
    <w:p w:rsidR="007607A4" w:rsidRPr="00C141B0" w:rsidRDefault="007607A4" w:rsidP="007607A4">
      <w:pPr>
        <w:pStyle w:val="a3"/>
        <w:numPr>
          <w:ilvl w:val="0"/>
          <w:numId w:val="19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Какой порядок работы на станции при техническом нивелировании? В чем заключается разбивка пикетажа? Какие точки называются связующими и промежуточными? Ответ дополнить схемой</w:t>
      </w:r>
    </w:p>
    <w:p w:rsidR="007607A4" w:rsidRPr="00C141B0" w:rsidRDefault="007607A4" w:rsidP="007607A4">
      <w:pPr>
        <w:pStyle w:val="a3"/>
        <w:numPr>
          <w:ilvl w:val="0"/>
          <w:numId w:val="19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 вычисляется объем земляных работ при планировке горизонтальной площадки? Ответ дополнить схемой.</w:t>
      </w:r>
    </w:p>
    <w:p w:rsidR="007607A4" w:rsidRPr="00C141B0" w:rsidRDefault="007607A4" w:rsidP="007607A4">
      <w:pPr>
        <w:pStyle w:val="a3"/>
        <w:spacing w:line="360" w:lineRule="auto"/>
        <w:ind w:left="787" w:right="119"/>
        <w:jc w:val="both"/>
        <w:rPr>
          <w:rFonts w:ascii="Times New Roman" w:hAnsi="Times New Roman"/>
          <w:sz w:val="28"/>
          <w:szCs w:val="28"/>
        </w:rPr>
      </w:pPr>
    </w:p>
    <w:p w:rsidR="007607A4" w:rsidRPr="00C141B0" w:rsidRDefault="007607A4" w:rsidP="007607A4">
      <w:pPr>
        <w:spacing w:line="360" w:lineRule="auto"/>
        <w:ind w:right="11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№16</w:t>
      </w:r>
    </w:p>
    <w:p w:rsidR="007607A4" w:rsidRPr="00C141B0" w:rsidRDefault="007607A4" w:rsidP="007607A4">
      <w:pPr>
        <w:pStyle w:val="a3"/>
        <w:numPr>
          <w:ilvl w:val="0"/>
          <w:numId w:val="20"/>
        </w:numPr>
        <w:spacing w:after="0" w:line="360" w:lineRule="auto"/>
        <w:ind w:right="119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Какой порядок работы на станции при техническом нивелировании? В чем заключается разбивка пикетажа? Какие точки называются связующими и промежуточными?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20"/>
        </w:numPr>
        <w:spacing w:after="0" w:line="360" w:lineRule="auto"/>
        <w:ind w:right="119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Какие существуют способы детальной разбивки кривой? Какова сущность детальной разбивки кривой, способом прямоугольных координат?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20"/>
        </w:numPr>
        <w:spacing w:after="0" w:line="360" w:lineRule="auto"/>
        <w:ind w:right="119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По какой формуле вычисляется проектная отметка при проектировании горизонтальной площадки? Описать значение всех элементов. Ответ дополнить схемой.</w:t>
      </w:r>
    </w:p>
    <w:p w:rsidR="007607A4" w:rsidRPr="00C141B0" w:rsidRDefault="007607A4" w:rsidP="007607A4">
      <w:pPr>
        <w:pStyle w:val="a3"/>
        <w:spacing w:after="0" w:line="360" w:lineRule="auto"/>
        <w:ind w:right="119"/>
        <w:rPr>
          <w:rFonts w:ascii="Times New Roman" w:hAnsi="Times New Roman"/>
          <w:sz w:val="28"/>
          <w:szCs w:val="28"/>
        </w:rPr>
      </w:pPr>
    </w:p>
    <w:p w:rsidR="007607A4" w:rsidRPr="00C141B0" w:rsidRDefault="007607A4" w:rsidP="007607A4">
      <w:pPr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№17</w:t>
      </w:r>
    </w:p>
    <w:p w:rsidR="007607A4" w:rsidRPr="00C141B0" w:rsidRDefault="007607A4" w:rsidP="007607A4">
      <w:pPr>
        <w:pStyle w:val="a3"/>
        <w:numPr>
          <w:ilvl w:val="0"/>
          <w:numId w:val="21"/>
        </w:numPr>
        <w:spacing w:after="0" w:line="360" w:lineRule="auto"/>
        <w:ind w:right="119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 чем сущность геометрического нивелирования? Какие существуют способы геометрического нивелирования?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21"/>
        </w:numPr>
        <w:spacing w:after="0" w:line="360" w:lineRule="auto"/>
        <w:ind w:right="119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 чем заключается вычислительно-графическая обработка результатов измерений при нивелировании поверхности по квадратам?</w:t>
      </w:r>
    </w:p>
    <w:p w:rsidR="007607A4" w:rsidRPr="00C141B0" w:rsidRDefault="007607A4" w:rsidP="007607A4">
      <w:pPr>
        <w:pStyle w:val="a3"/>
        <w:numPr>
          <w:ilvl w:val="0"/>
          <w:numId w:val="21"/>
        </w:numPr>
        <w:spacing w:after="0" w:line="360" w:lineRule="auto"/>
        <w:ind w:right="119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Какие точки круговой кривой называются главными? Как определяются данные для разбивки главных точек кривой?</w:t>
      </w:r>
    </w:p>
    <w:p w:rsidR="007607A4" w:rsidRPr="00C141B0" w:rsidRDefault="007607A4" w:rsidP="007607A4">
      <w:pPr>
        <w:spacing w:line="360" w:lineRule="auto"/>
        <w:ind w:right="119"/>
        <w:contextualSpacing/>
        <w:rPr>
          <w:rFonts w:ascii="Times New Roman" w:hAnsi="Times New Roman" w:cs="Times New Roman"/>
          <w:sz w:val="28"/>
          <w:szCs w:val="28"/>
        </w:rPr>
      </w:pPr>
    </w:p>
    <w:p w:rsidR="007607A4" w:rsidRPr="00C141B0" w:rsidRDefault="007607A4" w:rsidP="007607A4">
      <w:pPr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№18</w:t>
      </w:r>
    </w:p>
    <w:p w:rsidR="007607A4" w:rsidRPr="00C141B0" w:rsidRDefault="007607A4" w:rsidP="007607A4">
      <w:pPr>
        <w:pStyle w:val="a3"/>
        <w:numPr>
          <w:ilvl w:val="0"/>
          <w:numId w:val="22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Какой порядок составления плана тахеометрической съемки?</w:t>
      </w:r>
    </w:p>
    <w:p w:rsidR="007607A4" w:rsidRPr="00C141B0" w:rsidRDefault="007607A4" w:rsidP="007607A4">
      <w:pPr>
        <w:pStyle w:val="a3"/>
        <w:numPr>
          <w:ilvl w:val="0"/>
          <w:numId w:val="22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lastRenderedPageBreak/>
        <w:t>Какие существуют способы детальной разбивки кривой? Какова сущность детальной разбивки кривой, способом прямоугольных координат?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22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По какой формуле вычисляется проектная отметка при проектировании горизонтальной площадки? Описать значение всех элементов. Ответ дополнить схемой.</w:t>
      </w:r>
    </w:p>
    <w:p w:rsidR="007607A4" w:rsidRPr="00C141B0" w:rsidRDefault="007607A4" w:rsidP="007607A4">
      <w:pPr>
        <w:spacing w:line="360" w:lineRule="auto"/>
        <w:ind w:right="119"/>
        <w:jc w:val="both"/>
        <w:rPr>
          <w:rFonts w:ascii="Times New Roman" w:hAnsi="Times New Roman" w:cs="Times New Roman"/>
          <w:sz w:val="28"/>
          <w:szCs w:val="28"/>
        </w:rPr>
      </w:pPr>
    </w:p>
    <w:p w:rsidR="007607A4" w:rsidRPr="00C141B0" w:rsidRDefault="007607A4" w:rsidP="007607A4">
      <w:pPr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№19</w:t>
      </w:r>
    </w:p>
    <w:p w:rsidR="007607A4" w:rsidRPr="00C141B0" w:rsidRDefault="007607A4" w:rsidP="007607A4">
      <w:pPr>
        <w:pStyle w:val="a3"/>
        <w:numPr>
          <w:ilvl w:val="0"/>
          <w:numId w:val="23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Какие виды съемочного обоснования применяют при тахеометрической съемке?</w:t>
      </w:r>
    </w:p>
    <w:p w:rsidR="007607A4" w:rsidRPr="00C141B0" w:rsidRDefault="007607A4" w:rsidP="007607A4">
      <w:pPr>
        <w:pStyle w:val="a3"/>
        <w:numPr>
          <w:ilvl w:val="0"/>
          <w:numId w:val="23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141B0">
        <w:rPr>
          <w:rFonts w:ascii="Times New Roman" w:hAnsi="Times New Roman"/>
          <w:sz w:val="28"/>
          <w:szCs w:val="28"/>
        </w:rPr>
        <w:t>Что называется</w:t>
      </w:r>
      <w:proofErr w:type="gramEnd"/>
      <w:r w:rsidRPr="00C141B0">
        <w:rPr>
          <w:rFonts w:ascii="Times New Roman" w:hAnsi="Times New Roman"/>
          <w:sz w:val="28"/>
          <w:szCs w:val="28"/>
        </w:rPr>
        <w:t xml:space="preserve"> горизонтом прибора? Как вычисляются отметки через превышение и горизонт прибора?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23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Какие работы: плановые и высотные выполняются при нивелировании поверхности по квадратам? Какие инструменты применяют?</w:t>
      </w:r>
    </w:p>
    <w:p w:rsidR="007607A4" w:rsidRPr="00C141B0" w:rsidRDefault="007607A4" w:rsidP="007607A4">
      <w:pPr>
        <w:spacing w:line="360" w:lineRule="auto"/>
        <w:ind w:right="11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607A4" w:rsidRPr="00C141B0" w:rsidRDefault="007607A4" w:rsidP="007607A4">
      <w:pPr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№20</w:t>
      </w:r>
    </w:p>
    <w:p w:rsidR="007607A4" w:rsidRPr="00C141B0" w:rsidRDefault="007607A4" w:rsidP="007607A4">
      <w:pPr>
        <w:pStyle w:val="a3"/>
        <w:numPr>
          <w:ilvl w:val="0"/>
          <w:numId w:val="24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 вычисляется невязка в превышениях замкнутого нивелирного хода и разомкнутого нивелирного хода? Как вычислить допустимые невязки и как распределить поправки?</w:t>
      </w:r>
    </w:p>
    <w:p w:rsidR="007607A4" w:rsidRPr="00C141B0" w:rsidRDefault="007607A4" w:rsidP="007607A4">
      <w:pPr>
        <w:pStyle w:val="a3"/>
        <w:numPr>
          <w:ilvl w:val="0"/>
          <w:numId w:val="24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Чем руководствуются при проведении проектной линии? Как вычисляются проектные и рабочие отметки?</w:t>
      </w:r>
    </w:p>
    <w:p w:rsidR="007607A4" w:rsidRPr="00C141B0" w:rsidRDefault="007607A4" w:rsidP="007607A4">
      <w:pPr>
        <w:pStyle w:val="a3"/>
        <w:numPr>
          <w:ilvl w:val="0"/>
          <w:numId w:val="24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 чем заключается вычислительно-графическая обработка результатов измерений при нивелировании поверхности по квадратам?</w:t>
      </w:r>
    </w:p>
    <w:p w:rsidR="007607A4" w:rsidRPr="00C141B0" w:rsidRDefault="007607A4" w:rsidP="007607A4">
      <w:pPr>
        <w:rPr>
          <w:rFonts w:ascii="Times New Roman" w:hAnsi="Times New Roman" w:cs="Times New Roman"/>
          <w:sz w:val="28"/>
          <w:szCs w:val="28"/>
        </w:rPr>
      </w:pPr>
    </w:p>
    <w:p w:rsidR="007607A4" w:rsidRPr="00C141B0" w:rsidRDefault="007607A4" w:rsidP="007607A4">
      <w:pPr>
        <w:jc w:val="center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Вариант №21</w:t>
      </w:r>
    </w:p>
    <w:p w:rsidR="007607A4" w:rsidRPr="00C141B0" w:rsidRDefault="007607A4" w:rsidP="007607A4">
      <w:pPr>
        <w:pStyle w:val="a3"/>
        <w:numPr>
          <w:ilvl w:val="0"/>
          <w:numId w:val="25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Какие работы: плановые и высотные выполняются при нивелировании поверхности по квадратам? Какие инструменты применяют?</w:t>
      </w:r>
    </w:p>
    <w:p w:rsidR="007607A4" w:rsidRPr="00C141B0" w:rsidRDefault="007607A4" w:rsidP="007607A4">
      <w:pPr>
        <w:numPr>
          <w:ilvl w:val="0"/>
          <w:numId w:val="25"/>
        </w:numPr>
        <w:spacing w:after="0" w:line="360" w:lineRule="auto"/>
        <w:ind w:right="1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Как вычисляется объем земляных работ при планировке горизонтальной площадки?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25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lastRenderedPageBreak/>
        <w:t>Какие точки круговой кривой называются главными? Как определяются данные для разбивки главных точек кривой?</w:t>
      </w:r>
    </w:p>
    <w:p w:rsidR="007607A4" w:rsidRPr="00C141B0" w:rsidRDefault="007607A4" w:rsidP="007607A4">
      <w:pPr>
        <w:pStyle w:val="a3"/>
        <w:spacing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</w:p>
    <w:p w:rsidR="007607A4" w:rsidRPr="00C141B0" w:rsidRDefault="007607A4" w:rsidP="007607A4">
      <w:pPr>
        <w:pStyle w:val="a3"/>
        <w:spacing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</w:p>
    <w:p w:rsidR="007607A4" w:rsidRPr="00C141B0" w:rsidRDefault="007607A4" w:rsidP="007607A4">
      <w:pPr>
        <w:pStyle w:val="a3"/>
        <w:spacing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</w:p>
    <w:p w:rsidR="007607A4" w:rsidRPr="00C141B0" w:rsidRDefault="007607A4" w:rsidP="007607A4">
      <w:pPr>
        <w:pStyle w:val="a3"/>
        <w:spacing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</w:p>
    <w:p w:rsidR="007607A4" w:rsidRPr="00C141B0" w:rsidRDefault="007607A4" w:rsidP="007607A4">
      <w:pPr>
        <w:pStyle w:val="a3"/>
        <w:ind w:left="645"/>
        <w:jc w:val="center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Вариант №22</w:t>
      </w:r>
    </w:p>
    <w:p w:rsidR="007607A4" w:rsidRPr="00C141B0" w:rsidRDefault="007607A4" w:rsidP="007607A4">
      <w:pPr>
        <w:numPr>
          <w:ilvl w:val="0"/>
          <w:numId w:val="1"/>
        </w:numPr>
        <w:spacing w:after="0" w:line="360" w:lineRule="auto"/>
        <w:ind w:right="1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Какие существуют способы детальной разбивки кривой? Какова сущность детальной разбивки кривой, способом прямоугольных координат?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1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По какой формуле вычисляется проектная отметка при проектировании горизонтальной площадки? Описать значение всех элементов.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1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Что такое вешение линий и как оно выполняется? Как выполнить вешение линий через возвышенность? Ответ дополнить схемами.</w:t>
      </w:r>
    </w:p>
    <w:p w:rsidR="007607A4" w:rsidRPr="00C141B0" w:rsidRDefault="007607A4" w:rsidP="007607A4">
      <w:pPr>
        <w:pStyle w:val="a3"/>
        <w:ind w:left="645"/>
        <w:jc w:val="center"/>
        <w:rPr>
          <w:rFonts w:ascii="Times New Roman" w:hAnsi="Times New Roman"/>
          <w:sz w:val="28"/>
          <w:szCs w:val="28"/>
        </w:rPr>
      </w:pPr>
    </w:p>
    <w:p w:rsidR="007607A4" w:rsidRPr="00C141B0" w:rsidRDefault="007607A4" w:rsidP="007607A4">
      <w:pPr>
        <w:pStyle w:val="a3"/>
        <w:ind w:left="645"/>
        <w:jc w:val="center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Вариант №23</w:t>
      </w:r>
    </w:p>
    <w:p w:rsidR="007607A4" w:rsidRPr="00C141B0" w:rsidRDefault="007607A4" w:rsidP="007607A4">
      <w:pPr>
        <w:numPr>
          <w:ilvl w:val="0"/>
          <w:numId w:val="2"/>
        </w:numPr>
        <w:spacing w:after="0" w:line="360" w:lineRule="auto"/>
        <w:ind w:right="1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По какой формуле вычисляется проектная отметка при проектировании горизонтальной площадки? Описать значение всех элементов.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2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 чем сущность геометрического нивелирования? Какие существуют способы геометрического нивелирования?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2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Какая съемка называется тахеометрической? В чем сущность тригонометрического нивелирования? Ответ дополнить схемой.</w:t>
      </w:r>
    </w:p>
    <w:p w:rsidR="007607A4" w:rsidRPr="00C141B0" w:rsidRDefault="007607A4" w:rsidP="007607A4">
      <w:pPr>
        <w:pStyle w:val="a3"/>
        <w:ind w:left="645"/>
        <w:jc w:val="center"/>
        <w:rPr>
          <w:rFonts w:ascii="Times New Roman" w:hAnsi="Times New Roman"/>
          <w:sz w:val="28"/>
          <w:szCs w:val="28"/>
        </w:rPr>
      </w:pPr>
    </w:p>
    <w:p w:rsidR="007607A4" w:rsidRPr="00C141B0" w:rsidRDefault="007607A4" w:rsidP="007607A4">
      <w:pPr>
        <w:pStyle w:val="a3"/>
        <w:ind w:left="645"/>
        <w:jc w:val="center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Вариант №24</w:t>
      </w:r>
    </w:p>
    <w:p w:rsidR="007607A4" w:rsidRPr="00C141B0" w:rsidRDefault="007607A4" w:rsidP="007607A4">
      <w:pPr>
        <w:numPr>
          <w:ilvl w:val="0"/>
          <w:numId w:val="3"/>
        </w:numPr>
        <w:spacing w:after="0" w:line="360" w:lineRule="auto"/>
        <w:ind w:right="1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Какие существуют способы детальной разбивки кривой? Какова сущность детальной разбивки кривой, способом прямоугольных координат?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3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lastRenderedPageBreak/>
        <w:t>Как вычисляются отметки станций и пикетных точек при тахеометрической съемке?</w:t>
      </w:r>
    </w:p>
    <w:p w:rsidR="007607A4" w:rsidRPr="00C141B0" w:rsidRDefault="007607A4" w:rsidP="007607A4">
      <w:pPr>
        <w:pStyle w:val="a3"/>
        <w:numPr>
          <w:ilvl w:val="0"/>
          <w:numId w:val="3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Какие точки круговой кривой называются главными? Как определяются данные для разбивки главных точек кривой?</w:t>
      </w:r>
    </w:p>
    <w:p w:rsidR="007607A4" w:rsidRPr="00C141B0" w:rsidRDefault="007607A4" w:rsidP="007607A4">
      <w:pPr>
        <w:pStyle w:val="a3"/>
        <w:ind w:left="645"/>
        <w:jc w:val="center"/>
        <w:rPr>
          <w:rFonts w:ascii="Times New Roman" w:hAnsi="Times New Roman"/>
          <w:sz w:val="28"/>
          <w:szCs w:val="28"/>
        </w:rPr>
      </w:pPr>
    </w:p>
    <w:p w:rsidR="007607A4" w:rsidRPr="00C141B0" w:rsidRDefault="007607A4" w:rsidP="007607A4">
      <w:pPr>
        <w:pStyle w:val="a3"/>
        <w:ind w:left="645"/>
        <w:jc w:val="center"/>
        <w:rPr>
          <w:rFonts w:ascii="Times New Roman" w:hAnsi="Times New Roman"/>
          <w:sz w:val="28"/>
          <w:szCs w:val="28"/>
        </w:rPr>
      </w:pPr>
    </w:p>
    <w:p w:rsidR="007607A4" w:rsidRPr="00C141B0" w:rsidRDefault="007607A4" w:rsidP="007607A4">
      <w:pPr>
        <w:pStyle w:val="a3"/>
        <w:ind w:left="645"/>
        <w:jc w:val="center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Вариант №25</w:t>
      </w:r>
    </w:p>
    <w:p w:rsidR="007607A4" w:rsidRPr="00C141B0" w:rsidRDefault="007607A4" w:rsidP="007607A4">
      <w:pPr>
        <w:numPr>
          <w:ilvl w:val="0"/>
          <w:numId w:val="4"/>
        </w:numPr>
        <w:spacing w:after="0" w:line="360" w:lineRule="auto"/>
        <w:ind w:right="1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41B0">
        <w:rPr>
          <w:rFonts w:ascii="Times New Roman" w:hAnsi="Times New Roman" w:cs="Times New Roman"/>
          <w:sz w:val="28"/>
          <w:szCs w:val="28"/>
        </w:rPr>
        <w:t>Какие виды съемочного обоснования применяют при тахеометрической съемке?</w:t>
      </w:r>
    </w:p>
    <w:p w:rsidR="007607A4" w:rsidRPr="00C141B0" w:rsidRDefault="007607A4" w:rsidP="007607A4">
      <w:pPr>
        <w:pStyle w:val="a3"/>
        <w:numPr>
          <w:ilvl w:val="0"/>
          <w:numId w:val="4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Какой порядок работы на станции при техническом нивелировании? В чем заключается разбивка пикетажа? Какие точки называются связующими и промежуточными? Ответ дополнить схемой.</w:t>
      </w:r>
    </w:p>
    <w:p w:rsidR="007607A4" w:rsidRPr="00C141B0" w:rsidRDefault="007607A4" w:rsidP="007607A4">
      <w:pPr>
        <w:pStyle w:val="a3"/>
        <w:numPr>
          <w:ilvl w:val="0"/>
          <w:numId w:val="4"/>
        </w:numPr>
        <w:spacing w:after="0" w:line="360" w:lineRule="auto"/>
        <w:ind w:right="119"/>
        <w:jc w:val="both"/>
        <w:rPr>
          <w:rFonts w:ascii="Times New Roman" w:hAnsi="Times New Roman"/>
          <w:sz w:val="28"/>
          <w:szCs w:val="28"/>
        </w:rPr>
      </w:pPr>
      <w:r w:rsidRPr="00C141B0">
        <w:rPr>
          <w:rFonts w:ascii="Times New Roman" w:hAnsi="Times New Roman"/>
          <w:sz w:val="28"/>
          <w:szCs w:val="28"/>
        </w:rPr>
        <w:t>Как вычисляется объем земляных работ при планировке горизонтальной площадки? Ответ дополнить схемой.</w:t>
      </w:r>
    </w:p>
    <w:p w:rsidR="000B15E0" w:rsidRPr="00C141B0" w:rsidRDefault="000B15E0">
      <w:pPr>
        <w:rPr>
          <w:rFonts w:ascii="Times New Roman" w:hAnsi="Times New Roman" w:cs="Times New Roman"/>
          <w:sz w:val="28"/>
          <w:szCs w:val="28"/>
        </w:rPr>
      </w:pPr>
    </w:p>
    <w:sectPr w:rsidR="000B15E0" w:rsidRPr="00C141B0" w:rsidSect="00922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F34DA"/>
    <w:multiLevelType w:val="hybridMultilevel"/>
    <w:tmpl w:val="B2FC09B2"/>
    <w:lvl w:ilvl="0" w:tplc="0419000F">
      <w:start w:val="1"/>
      <w:numFmt w:val="decimal"/>
      <w:lvlText w:val="%1."/>
      <w:lvlJc w:val="left"/>
      <w:pPr>
        <w:ind w:left="787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" w15:restartNumberingAfterBreak="0">
    <w:nsid w:val="089204A9"/>
    <w:multiLevelType w:val="hybridMultilevel"/>
    <w:tmpl w:val="F8709B72"/>
    <w:lvl w:ilvl="0" w:tplc="0419000F">
      <w:start w:val="1"/>
      <w:numFmt w:val="decimal"/>
      <w:lvlText w:val="%1."/>
      <w:lvlJc w:val="left"/>
      <w:pPr>
        <w:ind w:left="787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" w15:restartNumberingAfterBreak="0">
    <w:nsid w:val="109713E8"/>
    <w:multiLevelType w:val="hybridMultilevel"/>
    <w:tmpl w:val="A224B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13F0B"/>
    <w:multiLevelType w:val="hybridMultilevel"/>
    <w:tmpl w:val="AB44B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1064B"/>
    <w:multiLevelType w:val="hybridMultilevel"/>
    <w:tmpl w:val="43F0CFF2"/>
    <w:lvl w:ilvl="0" w:tplc="6C52FE08">
      <w:start w:val="1"/>
      <w:numFmt w:val="decimal"/>
      <w:lvlText w:val="%1."/>
      <w:lvlJc w:val="left"/>
      <w:pPr>
        <w:ind w:left="1221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1364FA6"/>
    <w:multiLevelType w:val="hybridMultilevel"/>
    <w:tmpl w:val="A10E0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82F99"/>
    <w:multiLevelType w:val="hybridMultilevel"/>
    <w:tmpl w:val="DA14F2B2"/>
    <w:lvl w:ilvl="0" w:tplc="3E8E1908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7" w15:restartNumberingAfterBreak="0">
    <w:nsid w:val="27CE3ECD"/>
    <w:multiLevelType w:val="hybridMultilevel"/>
    <w:tmpl w:val="E1BEF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713ED0"/>
    <w:multiLevelType w:val="hybridMultilevel"/>
    <w:tmpl w:val="CAACA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D011E"/>
    <w:multiLevelType w:val="hybridMultilevel"/>
    <w:tmpl w:val="153C05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7D4213"/>
    <w:multiLevelType w:val="hybridMultilevel"/>
    <w:tmpl w:val="05306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314CD0"/>
    <w:multiLevelType w:val="hybridMultilevel"/>
    <w:tmpl w:val="DA14F2B2"/>
    <w:lvl w:ilvl="0" w:tplc="3E8E1908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2" w15:restartNumberingAfterBreak="0">
    <w:nsid w:val="3A4D64BE"/>
    <w:multiLevelType w:val="hybridMultilevel"/>
    <w:tmpl w:val="363C2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0320A9"/>
    <w:multiLevelType w:val="hybridMultilevel"/>
    <w:tmpl w:val="6FB87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541966"/>
    <w:multiLevelType w:val="hybridMultilevel"/>
    <w:tmpl w:val="0694C6A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CB51E36"/>
    <w:multiLevelType w:val="hybridMultilevel"/>
    <w:tmpl w:val="DA14F2B2"/>
    <w:lvl w:ilvl="0" w:tplc="3E8E1908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6" w15:restartNumberingAfterBreak="0">
    <w:nsid w:val="43FA13F4"/>
    <w:multiLevelType w:val="hybridMultilevel"/>
    <w:tmpl w:val="3B3CF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C4381D"/>
    <w:multiLevelType w:val="hybridMultilevel"/>
    <w:tmpl w:val="F0DA9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7708BF"/>
    <w:multiLevelType w:val="hybridMultilevel"/>
    <w:tmpl w:val="5A9097DA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9" w15:restartNumberingAfterBreak="0">
    <w:nsid w:val="510859E1"/>
    <w:multiLevelType w:val="hybridMultilevel"/>
    <w:tmpl w:val="A2BC93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957BF6"/>
    <w:multiLevelType w:val="hybridMultilevel"/>
    <w:tmpl w:val="B8063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9A63C9"/>
    <w:multiLevelType w:val="hybridMultilevel"/>
    <w:tmpl w:val="DB2E1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17641B"/>
    <w:multiLevelType w:val="hybridMultilevel"/>
    <w:tmpl w:val="5CAA7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D62101"/>
    <w:multiLevelType w:val="hybridMultilevel"/>
    <w:tmpl w:val="99DAEA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C95F51"/>
    <w:multiLevelType w:val="hybridMultilevel"/>
    <w:tmpl w:val="E75E8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330470"/>
    <w:multiLevelType w:val="hybridMultilevel"/>
    <w:tmpl w:val="F3BAD70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936680B"/>
    <w:multiLevelType w:val="hybridMultilevel"/>
    <w:tmpl w:val="940AE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963169"/>
    <w:multiLevelType w:val="hybridMultilevel"/>
    <w:tmpl w:val="DA14F2B2"/>
    <w:lvl w:ilvl="0" w:tplc="3E8E1908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num w:numId="1">
    <w:abstractNumId w:val="27"/>
  </w:num>
  <w:num w:numId="2">
    <w:abstractNumId w:val="15"/>
  </w:num>
  <w:num w:numId="3">
    <w:abstractNumId w:val="6"/>
  </w:num>
  <w:num w:numId="4">
    <w:abstractNumId w:val="11"/>
  </w:num>
  <w:num w:numId="5">
    <w:abstractNumId w:val="25"/>
  </w:num>
  <w:num w:numId="6">
    <w:abstractNumId w:val="9"/>
  </w:num>
  <w:num w:numId="7">
    <w:abstractNumId w:val="2"/>
  </w:num>
  <w:num w:numId="8">
    <w:abstractNumId w:val="22"/>
  </w:num>
  <w:num w:numId="9">
    <w:abstractNumId w:val="26"/>
  </w:num>
  <w:num w:numId="10">
    <w:abstractNumId w:val="13"/>
  </w:num>
  <w:num w:numId="11">
    <w:abstractNumId w:val="19"/>
  </w:num>
  <w:num w:numId="12">
    <w:abstractNumId w:val="1"/>
  </w:num>
  <w:num w:numId="13">
    <w:abstractNumId w:val="24"/>
  </w:num>
  <w:num w:numId="14">
    <w:abstractNumId w:val="21"/>
  </w:num>
  <w:num w:numId="15">
    <w:abstractNumId w:val="3"/>
  </w:num>
  <w:num w:numId="16">
    <w:abstractNumId w:val="20"/>
  </w:num>
  <w:num w:numId="17">
    <w:abstractNumId w:val="23"/>
  </w:num>
  <w:num w:numId="18">
    <w:abstractNumId w:val="16"/>
  </w:num>
  <w:num w:numId="19">
    <w:abstractNumId w:val="0"/>
  </w:num>
  <w:num w:numId="20">
    <w:abstractNumId w:val="5"/>
  </w:num>
  <w:num w:numId="21">
    <w:abstractNumId w:val="17"/>
  </w:num>
  <w:num w:numId="22">
    <w:abstractNumId w:val="12"/>
  </w:num>
  <w:num w:numId="23">
    <w:abstractNumId w:val="8"/>
  </w:num>
  <w:num w:numId="24">
    <w:abstractNumId w:val="7"/>
  </w:num>
  <w:num w:numId="25">
    <w:abstractNumId w:val="10"/>
  </w:num>
  <w:num w:numId="26">
    <w:abstractNumId w:val="4"/>
  </w:num>
  <w:num w:numId="27">
    <w:abstractNumId w:val="14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82836"/>
    <w:rsid w:val="000B15E0"/>
    <w:rsid w:val="0060716A"/>
    <w:rsid w:val="00627006"/>
    <w:rsid w:val="007607A4"/>
    <w:rsid w:val="0081127C"/>
    <w:rsid w:val="0092280D"/>
    <w:rsid w:val="00A82836"/>
    <w:rsid w:val="00B970E3"/>
    <w:rsid w:val="00BE3B34"/>
    <w:rsid w:val="00C141B0"/>
    <w:rsid w:val="00E57DF3"/>
    <w:rsid w:val="00E8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03CEF-B53B-4DD0-95A8-17FA1628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07A4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FontStyle124">
    <w:name w:val="Font Style124"/>
    <w:basedOn w:val="a0"/>
    <w:rsid w:val="007607A4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1665</Words>
  <Characters>9491</Characters>
  <Application>Microsoft Office Word</Application>
  <DocSecurity>0</DocSecurity>
  <Lines>79</Lines>
  <Paragraphs>22</Paragraphs>
  <ScaleCrop>false</ScaleCrop>
  <Company>DNA Project</Company>
  <LinksUpToDate>false</LinksUpToDate>
  <CharactersWithSpaces>11134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user</cp:lastModifiedBy>
  <cp:revision>10</cp:revision>
  <dcterms:created xsi:type="dcterms:W3CDTF">2023-09-27T05:34:00Z</dcterms:created>
  <dcterms:modified xsi:type="dcterms:W3CDTF">2023-11-08T05:56:00Z</dcterms:modified>
</cp:coreProperties>
</file>